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97DCF" w14:textId="66D0A1EB" w:rsidR="00E9699A" w:rsidRDefault="00DB0FC4">
      <w:pPr>
        <w:pStyle w:val="BodyText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anchor distT="0" distB="0" distL="114300" distR="114300" simplePos="0" relativeHeight="487458816" behindDoc="0" locked="0" layoutInCell="1" allowOverlap="1" wp14:anchorId="6CE09015" wp14:editId="4B981E04">
            <wp:simplePos x="0" y="0"/>
            <wp:positionH relativeFrom="margin">
              <wp:posOffset>1202055</wp:posOffset>
            </wp:positionH>
            <wp:positionV relativeFrom="margin">
              <wp:posOffset>-785495</wp:posOffset>
            </wp:positionV>
            <wp:extent cx="3976370" cy="1009015"/>
            <wp:effectExtent l="0" t="0" r="0" b="0"/>
            <wp:wrapSquare wrapText="bothSides"/>
            <wp:docPr id="1151477056" name="Picture 1" descr="V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477056" name="Picture 1" descr="VC Lo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6370" cy="1009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CC487E" w14:textId="77777777" w:rsidR="00E9699A" w:rsidRDefault="00E9699A">
      <w:pPr>
        <w:pStyle w:val="BodyText"/>
        <w:spacing w:before="148"/>
        <w:rPr>
          <w:rFonts w:ascii="Times New Roman"/>
          <w:b w:val="0"/>
        </w:rPr>
      </w:pPr>
    </w:p>
    <w:p w14:paraId="0805B888" w14:textId="77777777" w:rsidR="00E9699A" w:rsidRPr="00DB0FC4" w:rsidRDefault="00E56532" w:rsidP="0034136E">
      <w:pPr>
        <w:pStyle w:val="BodyText"/>
        <w:spacing w:line="360" w:lineRule="auto"/>
        <w:ind w:left="2578" w:right="1987" w:hanging="173"/>
        <w:rPr>
          <w:rFonts w:ascii="Times New Roman" w:hAnsi="Times New Roman" w:cs="Times New Roman"/>
          <w:b w:val="0"/>
          <w:bCs w:val="0"/>
          <w:sz w:val="32"/>
          <w:szCs w:val="32"/>
        </w:rPr>
      </w:pPr>
      <w:proofErr w:type="gramStart"/>
      <w:r w:rsidRPr="00DB0FC4">
        <w:rPr>
          <w:rFonts w:ascii="Times New Roman" w:hAnsi="Times New Roman" w:cs="Times New Roman"/>
          <w:b w:val="0"/>
          <w:bCs w:val="0"/>
          <w:sz w:val="32"/>
          <w:szCs w:val="32"/>
        </w:rPr>
        <w:t>Associate</w:t>
      </w:r>
      <w:r w:rsidRPr="00DB0FC4">
        <w:rPr>
          <w:rFonts w:ascii="Times New Roman" w:hAnsi="Times New Roman" w:cs="Times New Roman"/>
          <w:b w:val="0"/>
          <w:bCs w:val="0"/>
          <w:spacing w:val="-9"/>
          <w:sz w:val="32"/>
          <w:szCs w:val="32"/>
        </w:rPr>
        <w:t xml:space="preserve"> </w:t>
      </w:r>
      <w:r w:rsidRPr="00DB0FC4">
        <w:rPr>
          <w:rFonts w:ascii="Times New Roman" w:hAnsi="Times New Roman" w:cs="Times New Roman"/>
          <w:b w:val="0"/>
          <w:bCs w:val="0"/>
          <w:sz w:val="32"/>
          <w:szCs w:val="32"/>
        </w:rPr>
        <w:t>Degree</w:t>
      </w:r>
      <w:proofErr w:type="gramEnd"/>
      <w:r w:rsidRPr="00DB0FC4">
        <w:rPr>
          <w:rFonts w:ascii="Times New Roman" w:hAnsi="Times New Roman" w:cs="Times New Roman"/>
          <w:b w:val="0"/>
          <w:bCs w:val="0"/>
          <w:spacing w:val="-9"/>
          <w:sz w:val="32"/>
          <w:szCs w:val="32"/>
        </w:rPr>
        <w:t xml:space="preserve"> </w:t>
      </w:r>
      <w:r w:rsidRPr="00DB0FC4">
        <w:rPr>
          <w:rFonts w:ascii="Times New Roman" w:hAnsi="Times New Roman" w:cs="Times New Roman"/>
          <w:b w:val="0"/>
          <w:bCs w:val="0"/>
          <w:sz w:val="32"/>
          <w:szCs w:val="32"/>
        </w:rPr>
        <w:t>Nursing</w:t>
      </w:r>
      <w:r w:rsidRPr="00DB0FC4">
        <w:rPr>
          <w:rFonts w:ascii="Times New Roman" w:hAnsi="Times New Roman" w:cs="Times New Roman"/>
          <w:b w:val="0"/>
          <w:bCs w:val="0"/>
          <w:spacing w:val="-10"/>
          <w:sz w:val="32"/>
          <w:szCs w:val="32"/>
        </w:rPr>
        <w:t xml:space="preserve"> </w:t>
      </w:r>
      <w:r w:rsidRPr="00DB0FC4">
        <w:rPr>
          <w:rFonts w:ascii="Times New Roman" w:hAnsi="Times New Roman" w:cs="Times New Roman"/>
          <w:b w:val="0"/>
          <w:bCs w:val="0"/>
          <w:sz w:val="32"/>
          <w:szCs w:val="32"/>
        </w:rPr>
        <w:t>(ADN)</w:t>
      </w:r>
      <w:r w:rsidRPr="00DB0FC4">
        <w:rPr>
          <w:rFonts w:ascii="Times New Roman" w:hAnsi="Times New Roman" w:cs="Times New Roman"/>
          <w:b w:val="0"/>
          <w:bCs w:val="0"/>
          <w:spacing w:val="-11"/>
          <w:sz w:val="32"/>
          <w:szCs w:val="32"/>
        </w:rPr>
        <w:t xml:space="preserve"> </w:t>
      </w:r>
      <w:r w:rsidRPr="00DB0FC4">
        <w:rPr>
          <w:rFonts w:ascii="Times New Roman" w:hAnsi="Times New Roman" w:cs="Times New Roman"/>
          <w:b w:val="0"/>
          <w:bCs w:val="0"/>
          <w:sz w:val="32"/>
          <w:szCs w:val="32"/>
        </w:rPr>
        <w:t>Program Program Outcomes- Achievement Data</w:t>
      </w:r>
    </w:p>
    <w:p w14:paraId="5E84FA11" w14:textId="77777777" w:rsidR="00E9699A" w:rsidRDefault="00E9699A">
      <w:pPr>
        <w:pStyle w:val="BodyText"/>
        <w:rPr>
          <w:sz w:val="22"/>
        </w:rPr>
      </w:pPr>
    </w:p>
    <w:p w14:paraId="2E7A5503" w14:textId="77777777" w:rsidR="00E9699A" w:rsidRDefault="00E9699A">
      <w:pPr>
        <w:pStyle w:val="BodyText"/>
        <w:spacing w:before="9"/>
        <w:rPr>
          <w:sz w:val="22"/>
        </w:rPr>
      </w:pPr>
    </w:p>
    <w:p w14:paraId="2B6DE6EE" w14:textId="2DE59F41" w:rsidR="0034136E" w:rsidRPr="00DB0FC4" w:rsidRDefault="0034136E">
      <w:pPr>
        <w:spacing w:line="278" w:lineRule="auto"/>
        <w:ind w:left="120" w:right="603"/>
        <w:rPr>
          <w:rFonts w:ascii="Arial"/>
          <w:b/>
          <w:spacing w:val="-2"/>
        </w:rPr>
      </w:pPr>
      <w:r w:rsidRPr="00DB0FC4">
        <w:rPr>
          <w:rFonts w:ascii="Arial"/>
          <w:b/>
        </w:rPr>
        <w:t xml:space="preserve">Program Outcome 1: </w:t>
      </w:r>
      <w:r w:rsidR="00E56532" w:rsidRPr="00DB0FC4">
        <w:rPr>
          <w:rFonts w:ascii="Arial"/>
          <w:b/>
        </w:rPr>
        <w:t>Performance</w:t>
      </w:r>
      <w:r w:rsidR="00E56532" w:rsidRPr="00DB0FC4">
        <w:rPr>
          <w:rFonts w:ascii="Arial"/>
          <w:b/>
          <w:spacing w:val="-4"/>
        </w:rPr>
        <w:t xml:space="preserve"> </w:t>
      </w:r>
      <w:r w:rsidR="00E56532" w:rsidRPr="00DB0FC4">
        <w:rPr>
          <w:rFonts w:ascii="Arial"/>
          <w:b/>
        </w:rPr>
        <w:t>on</w:t>
      </w:r>
      <w:r w:rsidR="00E56532" w:rsidRPr="00DB0FC4">
        <w:rPr>
          <w:rFonts w:ascii="Arial"/>
          <w:b/>
          <w:spacing w:val="-6"/>
        </w:rPr>
        <w:t xml:space="preserve"> </w:t>
      </w:r>
      <w:r w:rsidRPr="00DB0FC4">
        <w:rPr>
          <w:rFonts w:ascii="Arial"/>
          <w:b/>
          <w:spacing w:val="-6"/>
        </w:rPr>
        <w:t xml:space="preserve">NCLEX-RN </w:t>
      </w:r>
      <w:r w:rsidR="00E56532" w:rsidRPr="00DB0FC4">
        <w:rPr>
          <w:rFonts w:ascii="Arial"/>
          <w:b/>
        </w:rPr>
        <w:t>Licensure</w:t>
      </w:r>
      <w:r w:rsidR="00E56532" w:rsidRPr="00DB0FC4">
        <w:rPr>
          <w:rFonts w:ascii="Arial"/>
          <w:b/>
          <w:spacing w:val="-4"/>
        </w:rPr>
        <w:t xml:space="preserve"> </w:t>
      </w:r>
      <w:r w:rsidR="00E56532" w:rsidRPr="00DB0FC4">
        <w:rPr>
          <w:rFonts w:ascii="Arial"/>
          <w:b/>
        </w:rPr>
        <w:t>Examination</w:t>
      </w:r>
    </w:p>
    <w:p w14:paraId="22938FB4" w14:textId="77777777" w:rsidR="00E9699A" w:rsidRDefault="00E9699A">
      <w:pPr>
        <w:pStyle w:val="BodyText"/>
        <w:spacing w:before="9"/>
        <w:rPr>
          <w:b w:val="0"/>
          <w:sz w:val="16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8"/>
        <w:gridCol w:w="1128"/>
        <w:gridCol w:w="1130"/>
        <w:gridCol w:w="1128"/>
        <w:gridCol w:w="1145"/>
        <w:gridCol w:w="1126"/>
      </w:tblGrid>
      <w:tr w:rsidR="00E9699A" w14:paraId="264B39C4" w14:textId="77777777" w:rsidTr="00241CC5">
        <w:trPr>
          <w:trHeight w:val="452"/>
        </w:trPr>
        <w:tc>
          <w:tcPr>
            <w:tcW w:w="9795" w:type="dxa"/>
            <w:gridSpan w:val="6"/>
            <w:shd w:val="clear" w:color="auto" w:fill="D0CECE"/>
          </w:tcPr>
          <w:p w14:paraId="04B4BA26" w14:textId="77777777" w:rsidR="0034136E" w:rsidRDefault="0034136E">
            <w:pPr>
              <w:pStyle w:val="TableParagraph"/>
              <w:spacing w:before="3"/>
              <w:ind w:left="16"/>
              <w:rPr>
                <w:b/>
                <w:szCs w:val="28"/>
              </w:rPr>
            </w:pPr>
          </w:p>
          <w:p w14:paraId="719AA640" w14:textId="77777777" w:rsidR="00E9699A" w:rsidRDefault="00E56532">
            <w:pPr>
              <w:pStyle w:val="TableParagraph"/>
              <w:spacing w:before="3"/>
              <w:ind w:left="16"/>
              <w:rPr>
                <w:b/>
                <w:spacing w:val="-2"/>
                <w:szCs w:val="28"/>
              </w:rPr>
            </w:pPr>
            <w:r w:rsidRPr="0034136E">
              <w:rPr>
                <w:b/>
                <w:szCs w:val="28"/>
              </w:rPr>
              <w:t>NCLEX-RN</w:t>
            </w:r>
            <w:r w:rsidRPr="0034136E">
              <w:rPr>
                <w:b/>
                <w:spacing w:val="-3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Pass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Rates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–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Aggregated</w:t>
            </w:r>
            <w:r w:rsidRPr="0034136E">
              <w:rPr>
                <w:b/>
                <w:spacing w:val="-3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for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the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Entire</w:t>
            </w:r>
            <w:r w:rsidRPr="0034136E">
              <w:rPr>
                <w:b/>
                <w:spacing w:val="-1"/>
                <w:szCs w:val="28"/>
              </w:rPr>
              <w:t xml:space="preserve"> </w:t>
            </w:r>
            <w:r w:rsidRPr="0034136E">
              <w:rPr>
                <w:b/>
                <w:spacing w:val="-2"/>
                <w:szCs w:val="28"/>
              </w:rPr>
              <w:t>Program</w:t>
            </w:r>
          </w:p>
          <w:p w14:paraId="11FCB227" w14:textId="5A081FB1" w:rsidR="0034136E" w:rsidRDefault="0034136E">
            <w:pPr>
              <w:pStyle w:val="TableParagraph"/>
              <w:spacing w:before="3"/>
              <w:ind w:left="16"/>
              <w:rPr>
                <w:b/>
                <w:sz w:val="18"/>
              </w:rPr>
            </w:pPr>
          </w:p>
        </w:tc>
      </w:tr>
      <w:tr w:rsidR="00E9699A" w14:paraId="45D2EFCF" w14:textId="77777777" w:rsidTr="00241CC5">
        <w:trPr>
          <w:trHeight w:val="1211"/>
        </w:trPr>
        <w:tc>
          <w:tcPr>
            <w:tcW w:w="4138" w:type="dxa"/>
          </w:tcPr>
          <w:p w14:paraId="2EF3E580" w14:textId="77777777" w:rsidR="00E9699A" w:rsidRDefault="00E9699A">
            <w:pPr>
              <w:pStyle w:val="TableParagraph"/>
              <w:spacing w:before="175"/>
              <w:ind w:left="0"/>
              <w:jc w:val="left"/>
              <w:rPr>
                <w:rFonts w:ascii="Arial"/>
                <w:sz w:val="18"/>
              </w:rPr>
            </w:pPr>
          </w:p>
          <w:p w14:paraId="5DB83C69" w14:textId="77777777" w:rsidR="00E9699A" w:rsidRDefault="00E56532">
            <w:pPr>
              <w:pStyle w:val="TableParagraph"/>
              <w:spacing w:before="0"/>
              <w:ind w:left="90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Expected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Level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Achievement</w:t>
            </w:r>
          </w:p>
        </w:tc>
        <w:tc>
          <w:tcPr>
            <w:tcW w:w="1128" w:type="dxa"/>
          </w:tcPr>
          <w:p w14:paraId="7FF26AF9" w14:textId="77777777" w:rsidR="00E9699A" w:rsidRDefault="00E9699A">
            <w:pPr>
              <w:pStyle w:val="TableParagraph"/>
              <w:spacing w:before="175"/>
              <w:ind w:left="0"/>
              <w:jc w:val="left"/>
              <w:rPr>
                <w:rFonts w:ascii="Arial"/>
                <w:sz w:val="18"/>
              </w:rPr>
            </w:pPr>
          </w:p>
          <w:p w14:paraId="11FEC2B4" w14:textId="77777777" w:rsidR="00E9699A" w:rsidRDefault="00E56532"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</w:t>
            </w:r>
          </w:p>
        </w:tc>
        <w:tc>
          <w:tcPr>
            <w:tcW w:w="1130" w:type="dxa"/>
          </w:tcPr>
          <w:p w14:paraId="75802AC2" w14:textId="77777777" w:rsidR="00E9699A" w:rsidRDefault="00E56532">
            <w:pPr>
              <w:pStyle w:val="TableParagraph"/>
              <w:spacing w:before="125" w:line="278" w:lineRule="auto"/>
              <w:ind w:left="159" w:right="134" w:firstLine="21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  <w:r>
              <w:rPr>
                <w:b/>
                <w:sz w:val="18"/>
              </w:rPr>
              <w:t xml:space="preserve"> Number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Graduates</w:t>
            </w:r>
          </w:p>
        </w:tc>
        <w:tc>
          <w:tcPr>
            <w:tcW w:w="1128" w:type="dxa"/>
          </w:tcPr>
          <w:p w14:paraId="50F55D98" w14:textId="77777777" w:rsidR="00E9699A" w:rsidRDefault="00E56532">
            <w:pPr>
              <w:pStyle w:val="TableParagraph"/>
              <w:spacing w:before="1" w:line="276" w:lineRule="auto"/>
              <w:ind w:left="160" w:right="139" w:firstLin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  <w:r>
              <w:rPr>
                <w:b/>
                <w:sz w:val="18"/>
              </w:rPr>
              <w:t xml:space="preserve"> Number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Graduates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Passed</w:t>
            </w:r>
          </w:p>
        </w:tc>
        <w:tc>
          <w:tcPr>
            <w:tcW w:w="1145" w:type="dxa"/>
          </w:tcPr>
          <w:p w14:paraId="701479A4" w14:textId="77777777" w:rsidR="00E9699A" w:rsidRDefault="00E56532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ADN</w:t>
            </w:r>
          </w:p>
          <w:p w14:paraId="5C8B7838" w14:textId="77777777" w:rsidR="00E9699A" w:rsidRDefault="00E56532">
            <w:pPr>
              <w:pStyle w:val="TableParagraph"/>
              <w:spacing w:before="32" w:line="278" w:lineRule="auto"/>
              <w:ind w:left="215" w:right="195" w:hanging="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Program</w:t>
            </w:r>
            <w:r>
              <w:rPr>
                <w:b/>
                <w:sz w:val="18"/>
              </w:rPr>
              <w:t xml:space="preserve"> Pass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Rate </w:t>
            </w:r>
            <w:r>
              <w:rPr>
                <w:b/>
                <w:spacing w:val="-4"/>
                <w:sz w:val="18"/>
              </w:rPr>
              <w:t>(%)</w:t>
            </w:r>
          </w:p>
        </w:tc>
        <w:tc>
          <w:tcPr>
            <w:tcW w:w="1126" w:type="dxa"/>
          </w:tcPr>
          <w:p w14:paraId="6D8FEF0E" w14:textId="77777777" w:rsidR="00E9699A" w:rsidRDefault="00E56532">
            <w:pPr>
              <w:pStyle w:val="TableParagraph"/>
              <w:spacing w:before="1" w:line="276" w:lineRule="auto"/>
              <w:ind w:left="205" w:right="186" w:hanging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National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Average</w:t>
            </w:r>
            <w:r>
              <w:rPr>
                <w:b/>
                <w:sz w:val="18"/>
              </w:rPr>
              <w:t xml:space="preserve"> Pass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Rate </w:t>
            </w:r>
            <w:r>
              <w:rPr>
                <w:b/>
                <w:spacing w:val="-4"/>
                <w:sz w:val="18"/>
              </w:rPr>
              <w:t>(%)</w:t>
            </w:r>
          </w:p>
        </w:tc>
      </w:tr>
      <w:tr w:rsidR="002E24B5" w14:paraId="6832A52B" w14:textId="77777777" w:rsidTr="00241CC5">
        <w:trPr>
          <w:trHeight w:val="704"/>
        </w:trPr>
        <w:tc>
          <w:tcPr>
            <w:tcW w:w="4138" w:type="dxa"/>
          </w:tcPr>
          <w:p w14:paraId="4846BEA0" w14:textId="2726C621" w:rsidR="002E24B5" w:rsidRDefault="002E24B5" w:rsidP="002E24B5">
            <w:pPr>
              <w:pStyle w:val="TableParagraph"/>
              <w:spacing w:before="1" w:line="278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NCLEX-RN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pass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least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80%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all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first- time test-takers during the same 12-month period.</w:t>
            </w:r>
          </w:p>
        </w:tc>
        <w:tc>
          <w:tcPr>
            <w:tcW w:w="1128" w:type="dxa"/>
          </w:tcPr>
          <w:p w14:paraId="5D0BE594" w14:textId="55B88DC4" w:rsidR="002E24B5" w:rsidRDefault="002E24B5" w:rsidP="002E24B5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0" w:type="dxa"/>
          </w:tcPr>
          <w:p w14:paraId="2C73365C" w14:textId="7ED521EC" w:rsidR="002E24B5" w:rsidRDefault="002E24B5" w:rsidP="002E24B5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sz w:val="18"/>
              </w:rPr>
              <w:t>85</w:t>
            </w:r>
          </w:p>
        </w:tc>
        <w:tc>
          <w:tcPr>
            <w:tcW w:w="1128" w:type="dxa"/>
          </w:tcPr>
          <w:p w14:paraId="5AF927DC" w14:textId="386F6D7C" w:rsidR="002E24B5" w:rsidRDefault="002E24B5" w:rsidP="002E24B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85</w:t>
            </w:r>
          </w:p>
        </w:tc>
        <w:tc>
          <w:tcPr>
            <w:tcW w:w="1145" w:type="dxa"/>
          </w:tcPr>
          <w:p w14:paraId="237B04DB" w14:textId="05E08145" w:rsidR="002E24B5" w:rsidRDefault="002E24B5" w:rsidP="002E24B5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100%</w:t>
            </w:r>
          </w:p>
        </w:tc>
        <w:tc>
          <w:tcPr>
            <w:tcW w:w="1126" w:type="dxa"/>
          </w:tcPr>
          <w:p w14:paraId="4176088B" w14:textId="7A0B6AD4" w:rsidR="002E24B5" w:rsidRDefault="002E24B5" w:rsidP="002E24B5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100%</w:t>
            </w:r>
          </w:p>
        </w:tc>
      </w:tr>
      <w:tr w:rsidR="002E24B5" w14:paraId="083BA29C" w14:textId="77777777" w:rsidTr="00241CC5">
        <w:trPr>
          <w:trHeight w:val="707"/>
        </w:trPr>
        <w:tc>
          <w:tcPr>
            <w:tcW w:w="4138" w:type="dxa"/>
          </w:tcPr>
          <w:p w14:paraId="79F7594E" w14:textId="3099AD06" w:rsidR="002E24B5" w:rsidRDefault="002E24B5" w:rsidP="002E24B5">
            <w:pPr>
              <w:pStyle w:val="TableParagraph"/>
              <w:spacing w:before="1" w:line="278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NCLEX-RN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pass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least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80%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all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first- time test-takers during the same 12-month period.</w:t>
            </w:r>
          </w:p>
        </w:tc>
        <w:tc>
          <w:tcPr>
            <w:tcW w:w="1128" w:type="dxa"/>
          </w:tcPr>
          <w:p w14:paraId="2129FAC0" w14:textId="7439B366" w:rsidR="002E24B5" w:rsidRDefault="002E24B5" w:rsidP="002E24B5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0" w:type="dxa"/>
          </w:tcPr>
          <w:p w14:paraId="62856380" w14:textId="0BC5070A" w:rsidR="002E24B5" w:rsidRDefault="002E24B5" w:rsidP="002E24B5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1128" w:type="dxa"/>
          </w:tcPr>
          <w:p w14:paraId="324717D7" w14:textId="776CAC8E" w:rsidR="002E24B5" w:rsidRDefault="002E24B5" w:rsidP="002E24B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1145" w:type="dxa"/>
          </w:tcPr>
          <w:p w14:paraId="6C6A73FC" w14:textId="61DF3DE3" w:rsidR="002E24B5" w:rsidRDefault="002E24B5" w:rsidP="002E24B5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100%</w:t>
            </w:r>
          </w:p>
        </w:tc>
        <w:tc>
          <w:tcPr>
            <w:tcW w:w="1126" w:type="dxa"/>
          </w:tcPr>
          <w:p w14:paraId="4AF0856E" w14:textId="1E9C07E5" w:rsidR="002E24B5" w:rsidRDefault="002E24B5" w:rsidP="002E24B5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91.16%</w:t>
            </w:r>
          </w:p>
        </w:tc>
      </w:tr>
      <w:tr w:rsidR="00241CC5" w14:paraId="460122E6" w14:textId="77777777" w:rsidTr="00241CC5">
        <w:trPr>
          <w:trHeight w:val="704"/>
        </w:trPr>
        <w:tc>
          <w:tcPr>
            <w:tcW w:w="4138" w:type="dxa"/>
          </w:tcPr>
          <w:p w14:paraId="72D9DF62" w14:textId="2230213B" w:rsidR="00241CC5" w:rsidRDefault="00241CC5">
            <w:pPr>
              <w:pStyle w:val="TableParagraph"/>
              <w:spacing w:before="0" w:line="278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NCLEX-RN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pass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least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80%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all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first- time test-takers during the same 12-month period.</w:t>
            </w:r>
          </w:p>
        </w:tc>
        <w:tc>
          <w:tcPr>
            <w:tcW w:w="1128" w:type="dxa"/>
          </w:tcPr>
          <w:p w14:paraId="2B5BB2F5" w14:textId="69683A51" w:rsidR="00241CC5" w:rsidRDefault="00241CC5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4"/>
                <w:sz w:val="18"/>
              </w:rPr>
              <w:t>202</w:t>
            </w:r>
            <w:r w:rsidR="002E24B5">
              <w:rPr>
                <w:spacing w:val="-4"/>
                <w:sz w:val="18"/>
              </w:rPr>
              <w:t>5</w:t>
            </w:r>
          </w:p>
        </w:tc>
        <w:tc>
          <w:tcPr>
            <w:tcW w:w="1130" w:type="dxa"/>
          </w:tcPr>
          <w:p w14:paraId="77ED1A52" w14:textId="74D2B5BB" w:rsidR="00241CC5" w:rsidRDefault="002E24B5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sz w:val="18"/>
              </w:rPr>
              <w:t>93</w:t>
            </w:r>
          </w:p>
        </w:tc>
        <w:tc>
          <w:tcPr>
            <w:tcW w:w="1128" w:type="dxa"/>
          </w:tcPr>
          <w:p w14:paraId="5E17BA44" w14:textId="40346FC6" w:rsidR="00241CC5" w:rsidRDefault="002E24B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1145" w:type="dxa"/>
          </w:tcPr>
          <w:p w14:paraId="4F51B3EB" w14:textId="54E13C42" w:rsidR="00241CC5" w:rsidRDefault="002E24B5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97.85</w:t>
            </w:r>
            <w:r w:rsidR="00241CC5">
              <w:rPr>
                <w:spacing w:val="-2"/>
                <w:sz w:val="18"/>
              </w:rPr>
              <w:t>%</w:t>
            </w:r>
          </w:p>
        </w:tc>
        <w:tc>
          <w:tcPr>
            <w:tcW w:w="1126" w:type="dxa"/>
          </w:tcPr>
          <w:p w14:paraId="0C7029D2" w14:textId="49BD29BA" w:rsidR="00241CC5" w:rsidRDefault="002E24B5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86.71</w:t>
            </w:r>
            <w:r w:rsidR="0096522D">
              <w:rPr>
                <w:spacing w:val="-2"/>
                <w:sz w:val="18"/>
              </w:rPr>
              <w:t>%</w:t>
            </w:r>
          </w:p>
        </w:tc>
      </w:tr>
    </w:tbl>
    <w:p w14:paraId="34A4A194" w14:textId="77777777" w:rsidR="00E9699A" w:rsidRDefault="00E9699A">
      <w:pPr>
        <w:pStyle w:val="BodyText"/>
        <w:rPr>
          <w:b w:val="0"/>
          <w:sz w:val="22"/>
        </w:rPr>
      </w:pPr>
    </w:p>
    <w:p w14:paraId="2AD7844E" w14:textId="77777777" w:rsidR="00E9699A" w:rsidRDefault="00E9699A">
      <w:pPr>
        <w:pStyle w:val="BodyText"/>
        <w:rPr>
          <w:b w:val="0"/>
          <w:sz w:val="22"/>
        </w:rPr>
      </w:pPr>
    </w:p>
    <w:p w14:paraId="28FB8080" w14:textId="77777777" w:rsidR="00E9699A" w:rsidRDefault="00E9699A">
      <w:pPr>
        <w:pStyle w:val="BodyText"/>
        <w:spacing w:before="171"/>
        <w:rPr>
          <w:b w:val="0"/>
          <w:sz w:val="22"/>
        </w:rPr>
      </w:pPr>
    </w:p>
    <w:p w14:paraId="025CE8B2" w14:textId="53AFF644" w:rsidR="0034136E" w:rsidRPr="00DB0FC4" w:rsidRDefault="0034136E">
      <w:pPr>
        <w:ind w:left="120"/>
        <w:rPr>
          <w:rFonts w:ascii="Arial"/>
          <w:b/>
          <w:spacing w:val="-6"/>
        </w:rPr>
      </w:pPr>
      <w:r w:rsidRPr="00DB0FC4">
        <w:rPr>
          <w:rFonts w:ascii="Arial"/>
          <w:b/>
        </w:rPr>
        <w:t xml:space="preserve">Program Outcome 2: </w:t>
      </w:r>
      <w:r w:rsidR="00E56532" w:rsidRPr="00DB0FC4">
        <w:rPr>
          <w:rFonts w:ascii="Arial"/>
          <w:b/>
        </w:rPr>
        <w:t>Program</w:t>
      </w:r>
      <w:r w:rsidR="00E56532" w:rsidRPr="00DB0FC4">
        <w:rPr>
          <w:rFonts w:ascii="Arial"/>
          <w:b/>
          <w:spacing w:val="-8"/>
        </w:rPr>
        <w:t xml:space="preserve"> </w:t>
      </w:r>
      <w:r w:rsidR="00E56532" w:rsidRPr="00DB0FC4">
        <w:rPr>
          <w:rFonts w:ascii="Arial"/>
          <w:b/>
        </w:rPr>
        <w:t>Completion</w:t>
      </w:r>
      <w:r w:rsidRPr="00DB0FC4">
        <w:rPr>
          <w:rFonts w:ascii="Arial"/>
          <w:b/>
        </w:rPr>
        <w:t xml:space="preserve"> Rates</w:t>
      </w:r>
    </w:p>
    <w:p w14:paraId="0E8BA9D2" w14:textId="77777777" w:rsidR="00E9699A" w:rsidRDefault="00E9699A">
      <w:pPr>
        <w:pStyle w:val="BodyText"/>
        <w:spacing w:before="7"/>
        <w:rPr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0"/>
        <w:gridCol w:w="1738"/>
        <w:gridCol w:w="1740"/>
      </w:tblGrid>
      <w:tr w:rsidR="00E9699A" w14:paraId="270480E0" w14:textId="77777777">
        <w:trPr>
          <w:trHeight w:val="452"/>
        </w:trPr>
        <w:tc>
          <w:tcPr>
            <w:tcW w:w="9848" w:type="dxa"/>
            <w:gridSpan w:val="3"/>
            <w:tcBorders>
              <w:right w:val="single" w:sz="4" w:space="0" w:color="000000"/>
            </w:tcBorders>
            <w:shd w:val="clear" w:color="auto" w:fill="D0CECE"/>
          </w:tcPr>
          <w:p w14:paraId="0E673494" w14:textId="77777777" w:rsidR="0034136E" w:rsidRDefault="0034136E">
            <w:pPr>
              <w:pStyle w:val="TableParagraph"/>
              <w:spacing w:before="1"/>
              <w:ind w:left="16"/>
              <w:rPr>
                <w:b/>
                <w:szCs w:val="28"/>
              </w:rPr>
            </w:pPr>
          </w:p>
          <w:p w14:paraId="067DBBE5" w14:textId="77777777" w:rsidR="00E9699A" w:rsidRDefault="00E56532">
            <w:pPr>
              <w:pStyle w:val="TableParagraph"/>
              <w:spacing w:before="1"/>
              <w:ind w:left="16"/>
              <w:rPr>
                <w:b/>
                <w:spacing w:val="-2"/>
                <w:szCs w:val="28"/>
              </w:rPr>
            </w:pPr>
            <w:r w:rsidRPr="0034136E">
              <w:rPr>
                <w:b/>
                <w:szCs w:val="28"/>
              </w:rPr>
              <w:t>Program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Completion</w:t>
            </w:r>
            <w:r w:rsidRPr="0034136E">
              <w:rPr>
                <w:b/>
                <w:spacing w:val="-3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Rates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–</w:t>
            </w:r>
            <w:r w:rsidRPr="0034136E">
              <w:rPr>
                <w:b/>
                <w:spacing w:val="-3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Aggregated</w:t>
            </w:r>
            <w:r w:rsidRPr="0034136E">
              <w:rPr>
                <w:b/>
                <w:spacing w:val="-3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for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the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Entire</w:t>
            </w:r>
            <w:r w:rsidRPr="0034136E">
              <w:rPr>
                <w:b/>
                <w:spacing w:val="-1"/>
                <w:szCs w:val="28"/>
              </w:rPr>
              <w:t xml:space="preserve"> </w:t>
            </w:r>
            <w:r w:rsidRPr="0034136E">
              <w:rPr>
                <w:b/>
                <w:spacing w:val="-2"/>
                <w:szCs w:val="28"/>
              </w:rPr>
              <w:t>Program</w:t>
            </w:r>
          </w:p>
          <w:p w14:paraId="1EFE90C4" w14:textId="2455E60D" w:rsidR="0034136E" w:rsidRDefault="0034136E">
            <w:pPr>
              <w:pStyle w:val="TableParagraph"/>
              <w:spacing w:before="1"/>
              <w:ind w:left="16"/>
              <w:rPr>
                <w:b/>
                <w:sz w:val="18"/>
              </w:rPr>
            </w:pPr>
          </w:p>
        </w:tc>
      </w:tr>
      <w:tr w:rsidR="00E9699A" w14:paraId="2A8FEA76" w14:textId="77777777">
        <w:trPr>
          <w:trHeight w:val="704"/>
        </w:trPr>
        <w:tc>
          <w:tcPr>
            <w:tcW w:w="6370" w:type="dxa"/>
          </w:tcPr>
          <w:p w14:paraId="72D0EAC3" w14:textId="77777777" w:rsidR="00E9699A" w:rsidRDefault="00E56532">
            <w:pPr>
              <w:pStyle w:val="TableParagraph"/>
              <w:ind w:left="18"/>
              <w:rPr>
                <w:b/>
                <w:sz w:val="18"/>
              </w:rPr>
            </w:pPr>
            <w:r>
              <w:rPr>
                <w:b/>
                <w:sz w:val="18"/>
              </w:rPr>
              <w:t>Expected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Level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Achievement</w:t>
            </w:r>
          </w:p>
        </w:tc>
        <w:tc>
          <w:tcPr>
            <w:tcW w:w="1738" w:type="dxa"/>
          </w:tcPr>
          <w:p w14:paraId="53CB2F6D" w14:textId="77777777" w:rsidR="00E9699A" w:rsidRDefault="00E56532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</w:t>
            </w:r>
          </w:p>
        </w:tc>
        <w:tc>
          <w:tcPr>
            <w:tcW w:w="1740" w:type="dxa"/>
          </w:tcPr>
          <w:p w14:paraId="34E75AB7" w14:textId="77777777" w:rsidR="00E9699A" w:rsidRDefault="00E56532">
            <w:pPr>
              <w:pStyle w:val="TableParagraph"/>
              <w:spacing w:before="0" w:line="278" w:lineRule="auto"/>
              <w:ind w:left="241" w:right="216" w:firstLine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ADN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Program Completion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Rate</w:t>
            </w:r>
          </w:p>
        </w:tc>
      </w:tr>
      <w:tr w:rsidR="002E24B5" w14:paraId="537B0F65" w14:textId="77777777">
        <w:trPr>
          <w:trHeight w:val="760"/>
        </w:trPr>
        <w:tc>
          <w:tcPr>
            <w:tcW w:w="6370" w:type="dxa"/>
            <w:tcBorders>
              <w:bottom w:val="single" w:sz="4" w:space="0" w:color="000000"/>
            </w:tcBorders>
          </w:tcPr>
          <w:p w14:paraId="46D6B73A" w14:textId="77777777" w:rsidR="002E24B5" w:rsidRDefault="002E24B5" w:rsidP="002E24B5">
            <w:pPr>
              <w:pStyle w:val="TableParagraph"/>
              <w:spacing w:before="27" w:line="278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50%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generic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(4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semesters)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transition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(3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semesters)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entering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the program will graduate </w:t>
            </w:r>
            <w:proofErr w:type="gramStart"/>
            <w:r>
              <w:rPr>
                <w:sz w:val="18"/>
              </w:rPr>
              <w:t>on-time</w:t>
            </w:r>
            <w:proofErr w:type="gramEnd"/>
            <w:r>
              <w:rPr>
                <w:sz w:val="18"/>
              </w:rPr>
              <w:t xml:space="preserve"> or 100% of program length.</w:t>
            </w:r>
          </w:p>
        </w:tc>
        <w:tc>
          <w:tcPr>
            <w:tcW w:w="1738" w:type="dxa"/>
            <w:tcBorders>
              <w:top w:val="single" w:sz="4" w:space="0" w:color="000000"/>
              <w:bottom w:val="single" w:sz="4" w:space="0" w:color="000000"/>
            </w:tcBorders>
          </w:tcPr>
          <w:p w14:paraId="36400BAE" w14:textId="14B3A400" w:rsidR="002E24B5" w:rsidRDefault="002E24B5" w:rsidP="002E24B5">
            <w:pPr>
              <w:pStyle w:val="TableParagraph"/>
              <w:spacing w:before="15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2023-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</w:tcBorders>
          </w:tcPr>
          <w:p w14:paraId="5D1ADE99" w14:textId="032B7C84" w:rsidR="002E24B5" w:rsidRDefault="002E24B5" w:rsidP="002E24B5">
            <w:pPr>
              <w:pStyle w:val="TableParagraph"/>
              <w:spacing w:before="97"/>
              <w:ind w:right="21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59.65%</w:t>
            </w:r>
          </w:p>
          <w:p w14:paraId="520CE35C" w14:textId="1B1704AB" w:rsidR="002E24B5" w:rsidRDefault="002E24B5" w:rsidP="002E24B5">
            <w:pPr>
              <w:pStyle w:val="TableParagraph"/>
              <w:spacing w:before="97"/>
              <w:ind w:right="216"/>
              <w:rPr>
                <w:sz w:val="18"/>
              </w:rPr>
            </w:pPr>
            <w:r w:rsidRPr="002E24B5">
              <w:rPr>
                <w:spacing w:val="-4"/>
                <w:sz w:val="18"/>
              </w:rPr>
              <w:t>(68/114)</w:t>
            </w:r>
          </w:p>
        </w:tc>
      </w:tr>
      <w:tr w:rsidR="002E24B5" w14:paraId="402BB7E5" w14:textId="77777777">
        <w:trPr>
          <w:trHeight w:val="705"/>
        </w:trPr>
        <w:tc>
          <w:tcPr>
            <w:tcW w:w="6370" w:type="dxa"/>
            <w:tcBorders>
              <w:top w:val="single" w:sz="4" w:space="0" w:color="000000"/>
              <w:bottom w:val="single" w:sz="4" w:space="0" w:color="000000"/>
            </w:tcBorders>
          </w:tcPr>
          <w:p w14:paraId="330A80C4" w14:textId="603B0D4A" w:rsidR="002E24B5" w:rsidRDefault="005569C0" w:rsidP="002E24B5">
            <w:pPr>
              <w:pStyle w:val="TableParagraph"/>
              <w:spacing w:before="0" w:line="278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65</w:t>
            </w:r>
            <w:r w:rsidR="002E24B5">
              <w:rPr>
                <w:sz w:val="18"/>
              </w:rPr>
              <w:t>%</w:t>
            </w:r>
            <w:r w:rsidR="002E24B5">
              <w:rPr>
                <w:spacing w:val="-3"/>
                <w:sz w:val="18"/>
              </w:rPr>
              <w:t xml:space="preserve"> </w:t>
            </w:r>
            <w:r w:rsidR="002E24B5">
              <w:rPr>
                <w:sz w:val="18"/>
              </w:rPr>
              <w:t>of</w:t>
            </w:r>
            <w:r w:rsidR="002E24B5">
              <w:rPr>
                <w:spacing w:val="-4"/>
                <w:sz w:val="18"/>
              </w:rPr>
              <w:t xml:space="preserve"> </w:t>
            </w:r>
            <w:r w:rsidR="002E24B5">
              <w:rPr>
                <w:sz w:val="18"/>
              </w:rPr>
              <w:t>generic</w:t>
            </w:r>
            <w:r w:rsidR="002E24B5">
              <w:rPr>
                <w:spacing w:val="-4"/>
                <w:sz w:val="18"/>
              </w:rPr>
              <w:t xml:space="preserve"> </w:t>
            </w:r>
            <w:r w:rsidR="002E24B5">
              <w:rPr>
                <w:sz w:val="18"/>
              </w:rPr>
              <w:t>(4</w:t>
            </w:r>
            <w:r w:rsidR="002E24B5">
              <w:rPr>
                <w:spacing w:val="-4"/>
                <w:sz w:val="18"/>
              </w:rPr>
              <w:t xml:space="preserve"> </w:t>
            </w:r>
            <w:r w:rsidR="002E24B5">
              <w:rPr>
                <w:sz w:val="18"/>
              </w:rPr>
              <w:t>semesters)</w:t>
            </w:r>
            <w:r w:rsidR="002E24B5">
              <w:rPr>
                <w:spacing w:val="-4"/>
                <w:sz w:val="18"/>
              </w:rPr>
              <w:t xml:space="preserve"> </w:t>
            </w:r>
            <w:r w:rsidR="002E24B5">
              <w:rPr>
                <w:sz w:val="18"/>
              </w:rPr>
              <w:t>and</w:t>
            </w:r>
            <w:r w:rsidR="002E24B5">
              <w:rPr>
                <w:spacing w:val="-3"/>
                <w:sz w:val="18"/>
              </w:rPr>
              <w:t xml:space="preserve"> </w:t>
            </w:r>
            <w:r w:rsidR="002E24B5">
              <w:rPr>
                <w:sz w:val="18"/>
              </w:rPr>
              <w:t>transition</w:t>
            </w:r>
            <w:r w:rsidR="002E24B5">
              <w:rPr>
                <w:spacing w:val="-5"/>
                <w:sz w:val="18"/>
              </w:rPr>
              <w:t xml:space="preserve"> </w:t>
            </w:r>
            <w:r w:rsidR="002E24B5">
              <w:rPr>
                <w:sz w:val="18"/>
              </w:rPr>
              <w:t>(3</w:t>
            </w:r>
            <w:r w:rsidR="002E24B5">
              <w:rPr>
                <w:spacing w:val="-4"/>
                <w:sz w:val="18"/>
              </w:rPr>
              <w:t xml:space="preserve"> </w:t>
            </w:r>
            <w:r w:rsidR="002E24B5">
              <w:rPr>
                <w:sz w:val="18"/>
              </w:rPr>
              <w:t>semesters)</w:t>
            </w:r>
            <w:r w:rsidR="002E24B5">
              <w:rPr>
                <w:spacing w:val="-4"/>
                <w:sz w:val="18"/>
              </w:rPr>
              <w:t xml:space="preserve"> </w:t>
            </w:r>
            <w:r w:rsidR="002E24B5">
              <w:rPr>
                <w:sz w:val="18"/>
              </w:rPr>
              <w:t>students</w:t>
            </w:r>
            <w:r w:rsidR="002E24B5">
              <w:rPr>
                <w:spacing w:val="-3"/>
                <w:sz w:val="18"/>
              </w:rPr>
              <w:t xml:space="preserve"> </w:t>
            </w:r>
            <w:r w:rsidR="002E24B5">
              <w:rPr>
                <w:sz w:val="18"/>
              </w:rPr>
              <w:t>entering</w:t>
            </w:r>
            <w:r w:rsidR="002E24B5">
              <w:rPr>
                <w:spacing w:val="-5"/>
                <w:sz w:val="18"/>
              </w:rPr>
              <w:t xml:space="preserve"> </w:t>
            </w:r>
            <w:r w:rsidR="002E24B5">
              <w:rPr>
                <w:sz w:val="18"/>
              </w:rPr>
              <w:t xml:space="preserve">the program will graduate </w:t>
            </w:r>
            <w:proofErr w:type="gramStart"/>
            <w:r w:rsidR="002E24B5">
              <w:rPr>
                <w:sz w:val="18"/>
              </w:rPr>
              <w:t>on-time</w:t>
            </w:r>
            <w:proofErr w:type="gramEnd"/>
            <w:r w:rsidR="002E24B5">
              <w:rPr>
                <w:sz w:val="18"/>
              </w:rPr>
              <w:t xml:space="preserve"> or 100% of program length.</w:t>
            </w:r>
          </w:p>
        </w:tc>
        <w:tc>
          <w:tcPr>
            <w:tcW w:w="1738" w:type="dxa"/>
            <w:tcBorders>
              <w:top w:val="single" w:sz="4" w:space="0" w:color="000000"/>
            </w:tcBorders>
          </w:tcPr>
          <w:p w14:paraId="34FAA856" w14:textId="42D3D246" w:rsidR="002E24B5" w:rsidRDefault="002E24B5" w:rsidP="002E24B5">
            <w:pPr>
              <w:pStyle w:val="TableParagraph"/>
              <w:spacing w:before="126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2024-2025</w:t>
            </w:r>
          </w:p>
        </w:tc>
        <w:tc>
          <w:tcPr>
            <w:tcW w:w="1740" w:type="dxa"/>
            <w:tcBorders>
              <w:top w:val="single" w:sz="4" w:space="0" w:color="000000"/>
            </w:tcBorders>
          </w:tcPr>
          <w:p w14:paraId="7242E0D2" w14:textId="77777777" w:rsidR="002E24B5" w:rsidRDefault="002E24B5" w:rsidP="002E24B5">
            <w:pPr>
              <w:pStyle w:val="TableParagraph"/>
              <w:spacing w:before="97"/>
              <w:ind w:right="21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63.06%</w:t>
            </w:r>
          </w:p>
          <w:p w14:paraId="0F18A983" w14:textId="0AB7D4E6" w:rsidR="002E24B5" w:rsidRDefault="002E24B5" w:rsidP="002E24B5">
            <w:pPr>
              <w:pStyle w:val="TableParagraph"/>
              <w:spacing w:before="97" w:line="278" w:lineRule="auto"/>
              <w:ind w:right="216"/>
              <w:rPr>
                <w:sz w:val="18"/>
              </w:rPr>
            </w:pPr>
            <w:r>
              <w:rPr>
                <w:spacing w:val="-4"/>
                <w:sz w:val="18"/>
              </w:rPr>
              <w:t>(70/111)</w:t>
            </w:r>
          </w:p>
        </w:tc>
      </w:tr>
      <w:tr w:rsidR="00F54EE3" w14:paraId="04A048A2" w14:textId="77777777">
        <w:trPr>
          <w:trHeight w:val="705"/>
        </w:trPr>
        <w:tc>
          <w:tcPr>
            <w:tcW w:w="6370" w:type="dxa"/>
            <w:tcBorders>
              <w:top w:val="single" w:sz="4" w:space="0" w:color="000000"/>
              <w:bottom w:val="single" w:sz="4" w:space="0" w:color="000000"/>
            </w:tcBorders>
          </w:tcPr>
          <w:p w14:paraId="358FBE0B" w14:textId="70B6E073" w:rsidR="00F54EE3" w:rsidRDefault="005569C0" w:rsidP="00F54EE3">
            <w:pPr>
              <w:pStyle w:val="TableParagraph"/>
              <w:spacing w:before="0" w:line="278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65</w:t>
            </w:r>
            <w:r w:rsidR="00F54EE3">
              <w:rPr>
                <w:sz w:val="18"/>
              </w:rPr>
              <w:t>%</w:t>
            </w:r>
            <w:r w:rsidR="00F54EE3">
              <w:rPr>
                <w:spacing w:val="-3"/>
                <w:sz w:val="18"/>
              </w:rPr>
              <w:t xml:space="preserve"> </w:t>
            </w:r>
            <w:r w:rsidR="00F54EE3">
              <w:rPr>
                <w:sz w:val="18"/>
              </w:rPr>
              <w:t>of</w:t>
            </w:r>
            <w:r w:rsidR="00F54EE3">
              <w:rPr>
                <w:spacing w:val="-4"/>
                <w:sz w:val="18"/>
              </w:rPr>
              <w:t xml:space="preserve"> </w:t>
            </w:r>
            <w:r w:rsidR="00F54EE3">
              <w:rPr>
                <w:sz w:val="18"/>
              </w:rPr>
              <w:t>generic</w:t>
            </w:r>
            <w:r w:rsidR="002E24B5">
              <w:rPr>
                <w:sz w:val="18"/>
              </w:rPr>
              <w:t xml:space="preserve"> &amp; hybrid</w:t>
            </w:r>
            <w:r w:rsidR="00F54EE3">
              <w:rPr>
                <w:spacing w:val="-4"/>
                <w:sz w:val="18"/>
              </w:rPr>
              <w:t xml:space="preserve"> </w:t>
            </w:r>
            <w:r w:rsidR="00F54EE3">
              <w:rPr>
                <w:sz w:val="18"/>
              </w:rPr>
              <w:t>(4</w:t>
            </w:r>
            <w:r w:rsidR="00F54EE3">
              <w:rPr>
                <w:spacing w:val="-4"/>
                <w:sz w:val="18"/>
              </w:rPr>
              <w:t xml:space="preserve"> </w:t>
            </w:r>
            <w:r w:rsidR="00F54EE3">
              <w:rPr>
                <w:sz w:val="18"/>
              </w:rPr>
              <w:t>semesters)</w:t>
            </w:r>
            <w:r w:rsidR="00F54EE3">
              <w:rPr>
                <w:spacing w:val="-4"/>
                <w:sz w:val="18"/>
              </w:rPr>
              <w:t xml:space="preserve"> </w:t>
            </w:r>
            <w:r w:rsidR="00F54EE3">
              <w:rPr>
                <w:sz w:val="18"/>
              </w:rPr>
              <w:t>and</w:t>
            </w:r>
            <w:r w:rsidR="00F54EE3">
              <w:rPr>
                <w:spacing w:val="-3"/>
                <w:sz w:val="18"/>
              </w:rPr>
              <w:t xml:space="preserve"> </w:t>
            </w:r>
            <w:r w:rsidR="00F54EE3">
              <w:rPr>
                <w:sz w:val="18"/>
              </w:rPr>
              <w:t>transition</w:t>
            </w:r>
            <w:r w:rsidR="00F54EE3">
              <w:rPr>
                <w:spacing w:val="-5"/>
                <w:sz w:val="18"/>
              </w:rPr>
              <w:t xml:space="preserve"> </w:t>
            </w:r>
            <w:r w:rsidR="00F54EE3">
              <w:rPr>
                <w:sz w:val="18"/>
              </w:rPr>
              <w:t>(3</w:t>
            </w:r>
            <w:r w:rsidR="00F54EE3">
              <w:rPr>
                <w:spacing w:val="-4"/>
                <w:sz w:val="18"/>
              </w:rPr>
              <w:t xml:space="preserve"> </w:t>
            </w:r>
            <w:r w:rsidR="00F54EE3">
              <w:rPr>
                <w:sz w:val="18"/>
              </w:rPr>
              <w:t>semesters)</w:t>
            </w:r>
            <w:r w:rsidR="00F54EE3">
              <w:rPr>
                <w:spacing w:val="-4"/>
                <w:sz w:val="18"/>
              </w:rPr>
              <w:t xml:space="preserve"> </w:t>
            </w:r>
            <w:r w:rsidR="00F54EE3">
              <w:rPr>
                <w:sz w:val="18"/>
              </w:rPr>
              <w:t>students</w:t>
            </w:r>
            <w:r w:rsidR="00F54EE3">
              <w:rPr>
                <w:spacing w:val="-3"/>
                <w:sz w:val="18"/>
              </w:rPr>
              <w:t xml:space="preserve"> </w:t>
            </w:r>
            <w:r w:rsidR="00F54EE3">
              <w:rPr>
                <w:sz w:val="18"/>
              </w:rPr>
              <w:t>entering</w:t>
            </w:r>
            <w:r w:rsidR="00F54EE3">
              <w:rPr>
                <w:spacing w:val="-5"/>
                <w:sz w:val="18"/>
              </w:rPr>
              <w:t xml:space="preserve"> </w:t>
            </w:r>
            <w:r w:rsidR="00F54EE3">
              <w:rPr>
                <w:sz w:val="18"/>
              </w:rPr>
              <w:t>the program will graduate on-time or 100% of program length.</w:t>
            </w:r>
          </w:p>
        </w:tc>
        <w:tc>
          <w:tcPr>
            <w:tcW w:w="1738" w:type="dxa"/>
            <w:tcBorders>
              <w:top w:val="single" w:sz="4" w:space="0" w:color="000000"/>
            </w:tcBorders>
          </w:tcPr>
          <w:p w14:paraId="667A83F6" w14:textId="3C6AAE0E" w:rsidR="00F54EE3" w:rsidRDefault="00F54EE3" w:rsidP="00F54EE3">
            <w:pPr>
              <w:pStyle w:val="TableParagraph"/>
              <w:spacing w:before="126"/>
              <w:ind w:right="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</w:t>
            </w:r>
            <w:r w:rsidR="002E24B5">
              <w:rPr>
                <w:spacing w:val="-2"/>
                <w:sz w:val="18"/>
              </w:rPr>
              <w:t>5</w:t>
            </w:r>
            <w:r>
              <w:rPr>
                <w:spacing w:val="-2"/>
                <w:sz w:val="18"/>
              </w:rPr>
              <w:t>-202</w:t>
            </w:r>
            <w:r w:rsidR="002E24B5">
              <w:rPr>
                <w:spacing w:val="-2"/>
                <w:sz w:val="18"/>
              </w:rPr>
              <w:t>6</w:t>
            </w:r>
          </w:p>
        </w:tc>
        <w:tc>
          <w:tcPr>
            <w:tcW w:w="1740" w:type="dxa"/>
            <w:tcBorders>
              <w:top w:val="single" w:sz="4" w:space="0" w:color="000000"/>
            </w:tcBorders>
          </w:tcPr>
          <w:p w14:paraId="098B2FD8" w14:textId="4FE21BD5" w:rsidR="00F54EE3" w:rsidRDefault="0096522D" w:rsidP="002E24B5">
            <w:pPr>
              <w:pStyle w:val="TableParagraph"/>
              <w:spacing w:before="97"/>
              <w:ind w:right="21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6</w:t>
            </w:r>
            <w:r w:rsidR="002E24B5">
              <w:rPr>
                <w:spacing w:val="-4"/>
                <w:sz w:val="18"/>
              </w:rPr>
              <w:t>1.32</w:t>
            </w:r>
            <w:r w:rsidR="00F54EE3">
              <w:rPr>
                <w:spacing w:val="-4"/>
                <w:sz w:val="18"/>
              </w:rPr>
              <w:t>%</w:t>
            </w:r>
          </w:p>
          <w:p w14:paraId="052557A7" w14:textId="48E0BCA7" w:rsidR="00F54EE3" w:rsidRDefault="00F54EE3" w:rsidP="002E24B5">
            <w:pPr>
              <w:pStyle w:val="TableParagraph"/>
              <w:spacing w:before="97"/>
              <w:ind w:right="21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(</w:t>
            </w:r>
            <w:r w:rsidR="002E24B5">
              <w:rPr>
                <w:spacing w:val="-4"/>
                <w:sz w:val="18"/>
              </w:rPr>
              <w:t>65</w:t>
            </w:r>
            <w:r>
              <w:rPr>
                <w:spacing w:val="-4"/>
                <w:sz w:val="18"/>
              </w:rPr>
              <w:t>/1</w:t>
            </w:r>
            <w:r w:rsidR="002E24B5">
              <w:rPr>
                <w:spacing w:val="-4"/>
                <w:sz w:val="18"/>
              </w:rPr>
              <w:t>06</w:t>
            </w:r>
            <w:r>
              <w:rPr>
                <w:spacing w:val="-4"/>
                <w:sz w:val="18"/>
              </w:rPr>
              <w:t>)</w:t>
            </w:r>
          </w:p>
        </w:tc>
      </w:tr>
    </w:tbl>
    <w:p w14:paraId="683A9399" w14:textId="77777777" w:rsidR="00E9699A" w:rsidRDefault="00E9699A">
      <w:pPr>
        <w:spacing w:line="278" w:lineRule="auto"/>
        <w:rPr>
          <w:sz w:val="18"/>
        </w:rPr>
        <w:sectPr w:rsidR="00E9699A">
          <w:type w:val="continuous"/>
          <w:pgSz w:w="12240" w:h="15840"/>
          <w:pgMar w:top="1820" w:right="820" w:bottom="280" w:left="1320" w:header="720" w:footer="720" w:gutter="0"/>
          <w:cols w:space="720"/>
        </w:sectPr>
      </w:pPr>
    </w:p>
    <w:p w14:paraId="5B6CD828" w14:textId="10339DCE" w:rsidR="0034136E" w:rsidRPr="00DB0FC4" w:rsidRDefault="0038728C" w:rsidP="0096522D">
      <w:pPr>
        <w:spacing w:before="1"/>
        <w:rPr>
          <w:rFonts w:ascii="Arial"/>
          <w:b/>
          <w:spacing w:val="-6"/>
        </w:rPr>
      </w:pPr>
      <w:r w:rsidRPr="00DB0FC4">
        <w:rPr>
          <w:rFonts w:ascii="Arial"/>
          <w:b/>
        </w:rPr>
        <w:lastRenderedPageBreak/>
        <w:t xml:space="preserve">  </w:t>
      </w:r>
      <w:r w:rsidR="0034136E" w:rsidRPr="00DB0FC4">
        <w:rPr>
          <w:rFonts w:ascii="Arial"/>
          <w:b/>
        </w:rPr>
        <w:t xml:space="preserve">Program </w:t>
      </w:r>
      <w:r w:rsidR="00E56532" w:rsidRPr="00DB0FC4">
        <w:rPr>
          <w:rFonts w:ascii="Arial"/>
          <w:b/>
        </w:rPr>
        <w:t>Outcome</w:t>
      </w:r>
      <w:r w:rsidR="00E56532" w:rsidRPr="00DB0FC4">
        <w:rPr>
          <w:rFonts w:ascii="Arial"/>
          <w:b/>
          <w:spacing w:val="-6"/>
        </w:rPr>
        <w:t xml:space="preserve"> </w:t>
      </w:r>
      <w:r w:rsidR="00E56532" w:rsidRPr="00DB0FC4">
        <w:rPr>
          <w:rFonts w:ascii="Arial"/>
          <w:b/>
        </w:rPr>
        <w:t>3</w:t>
      </w:r>
      <w:r w:rsidR="0034136E" w:rsidRPr="00DB0FC4">
        <w:rPr>
          <w:rFonts w:ascii="Arial"/>
          <w:b/>
        </w:rPr>
        <w:t>: Job Placement Rates</w:t>
      </w:r>
    </w:p>
    <w:p w14:paraId="3E871D31" w14:textId="77777777" w:rsidR="00E9699A" w:rsidRDefault="00E9699A">
      <w:pPr>
        <w:pStyle w:val="BodyText"/>
        <w:spacing w:before="6"/>
        <w:rPr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5"/>
        <w:gridCol w:w="1080"/>
        <w:gridCol w:w="1080"/>
        <w:gridCol w:w="1080"/>
        <w:gridCol w:w="1094"/>
        <w:gridCol w:w="1070"/>
      </w:tblGrid>
      <w:tr w:rsidR="00E9699A" w14:paraId="69B3749B" w14:textId="77777777">
        <w:trPr>
          <w:trHeight w:val="452"/>
        </w:trPr>
        <w:tc>
          <w:tcPr>
            <w:tcW w:w="9359" w:type="dxa"/>
            <w:gridSpan w:val="6"/>
            <w:shd w:val="clear" w:color="auto" w:fill="D0CECE"/>
          </w:tcPr>
          <w:p w14:paraId="6ED3415E" w14:textId="77777777" w:rsidR="0034136E" w:rsidRDefault="0034136E">
            <w:pPr>
              <w:pStyle w:val="TableParagraph"/>
              <w:spacing w:before="1"/>
              <w:ind w:left="23"/>
              <w:rPr>
                <w:b/>
                <w:szCs w:val="28"/>
              </w:rPr>
            </w:pPr>
          </w:p>
          <w:p w14:paraId="6429F4DB" w14:textId="77777777" w:rsidR="00E9699A" w:rsidRDefault="00E56532">
            <w:pPr>
              <w:pStyle w:val="TableParagraph"/>
              <w:spacing w:before="1"/>
              <w:ind w:left="23"/>
              <w:rPr>
                <w:b/>
                <w:spacing w:val="-2"/>
                <w:szCs w:val="28"/>
              </w:rPr>
            </w:pPr>
            <w:r w:rsidRPr="0034136E">
              <w:rPr>
                <w:b/>
                <w:szCs w:val="28"/>
              </w:rPr>
              <w:t>Job</w:t>
            </w:r>
            <w:r w:rsidRPr="0034136E">
              <w:rPr>
                <w:b/>
                <w:spacing w:val="-6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Placement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Rates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–</w:t>
            </w:r>
            <w:r w:rsidRPr="0034136E">
              <w:rPr>
                <w:b/>
                <w:spacing w:val="-1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Aggregated</w:t>
            </w:r>
            <w:r w:rsidRPr="0034136E">
              <w:rPr>
                <w:b/>
                <w:spacing w:val="-3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for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the</w:t>
            </w:r>
            <w:r w:rsidRPr="0034136E">
              <w:rPr>
                <w:b/>
                <w:spacing w:val="-2"/>
                <w:szCs w:val="28"/>
              </w:rPr>
              <w:t xml:space="preserve"> </w:t>
            </w:r>
            <w:r w:rsidRPr="0034136E">
              <w:rPr>
                <w:b/>
                <w:szCs w:val="28"/>
              </w:rPr>
              <w:t>Entire</w:t>
            </w:r>
            <w:r w:rsidRPr="0034136E">
              <w:rPr>
                <w:b/>
                <w:spacing w:val="-2"/>
                <w:szCs w:val="28"/>
              </w:rPr>
              <w:t xml:space="preserve"> Program</w:t>
            </w:r>
          </w:p>
          <w:p w14:paraId="6077A9A1" w14:textId="2858B98E" w:rsidR="0034136E" w:rsidRDefault="0034136E">
            <w:pPr>
              <w:pStyle w:val="TableParagraph"/>
              <w:spacing w:before="1"/>
              <w:ind w:left="23"/>
              <w:rPr>
                <w:b/>
                <w:sz w:val="18"/>
              </w:rPr>
            </w:pPr>
          </w:p>
        </w:tc>
      </w:tr>
      <w:tr w:rsidR="00E9699A" w14:paraId="5EC097B5" w14:textId="77777777">
        <w:trPr>
          <w:trHeight w:val="1208"/>
        </w:trPr>
        <w:tc>
          <w:tcPr>
            <w:tcW w:w="3955" w:type="dxa"/>
          </w:tcPr>
          <w:p w14:paraId="248D4676" w14:textId="77777777" w:rsidR="00E9699A" w:rsidRDefault="00E56532">
            <w:pPr>
              <w:pStyle w:val="TableParagraph"/>
              <w:spacing w:before="154" w:line="491" w:lineRule="auto"/>
              <w:ind w:left="1482" w:right="382" w:hanging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Expected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Level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Achievement</w:t>
            </w:r>
          </w:p>
        </w:tc>
        <w:tc>
          <w:tcPr>
            <w:tcW w:w="1080" w:type="dxa"/>
          </w:tcPr>
          <w:p w14:paraId="5AD4E2C6" w14:textId="77777777" w:rsidR="00E9699A" w:rsidRDefault="00E9699A">
            <w:pPr>
              <w:pStyle w:val="TableParagraph"/>
              <w:spacing w:before="173"/>
              <w:ind w:left="0"/>
              <w:jc w:val="left"/>
              <w:rPr>
                <w:rFonts w:ascii="Arial"/>
                <w:sz w:val="18"/>
              </w:rPr>
            </w:pPr>
          </w:p>
          <w:p w14:paraId="340CB1D4" w14:textId="77777777" w:rsidR="00E9699A" w:rsidRDefault="00E56532">
            <w:pPr>
              <w:pStyle w:val="TableParagraph"/>
              <w:spacing w:before="0"/>
              <w:ind w:left="2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</w:t>
            </w:r>
          </w:p>
        </w:tc>
        <w:tc>
          <w:tcPr>
            <w:tcW w:w="1080" w:type="dxa"/>
          </w:tcPr>
          <w:p w14:paraId="660EDB12" w14:textId="77777777" w:rsidR="00E9699A" w:rsidRDefault="00E56532">
            <w:pPr>
              <w:pStyle w:val="TableParagraph"/>
              <w:spacing w:before="126" w:line="276" w:lineRule="auto"/>
              <w:ind w:left="136" w:right="107" w:firstLine="21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  <w:r>
              <w:rPr>
                <w:b/>
                <w:sz w:val="18"/>
              </w:rPr>
              <w:t xml:space="preserve"> Number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Graduates</w:t>
            </w:r>
          </w:p>
        </w:tc>
        <w:tc>
          <w:tcPr>
            <w:tcW w:w="1080" w:type="dxa"/>
          </w:tcPr>
          <w:p w14:paraId="62F71F33" w14:textId="77777777" w:rsidR="00E9699A" w:rsidRDefault="00E56532">
            <w:pPr>
              <w:pStyle w:val="TableParagraph"/>
              <w:spacing w:before="0" w:line="276" w:lineRule="auto"/>
              <w:ind w:left="136" w:right="115" w:firstLin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  <w:r>
              <w:rPr>
                <w:b/>
                <w:sz w:val="18"/>
              </w:rPr>
              <w:t xml:space="preserve"> Number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Graduate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Responses</w:t>
            </w:r>
          </w:p>
        </w:tc>
        <w:tc>
          <w:tcPr>
            <w:tcW w:w="1094" w:type="dxa"/>
          </w:tcPr>
          <w:p w14:paraId="3D74C351" w14:textId="77777777" w:rsidR="00E9699A" w:rsidRDefault="00E9699A">
            <w:pPr>
              <w:pStyle w:val="TableParagraph"/>
              <w:spacing w:before="43"/>
              <w:ind w:left="0"/>
              <w:jc w:val="left"/>
              <w:rPr>
                <w:rFonts w:ascii="Arial"/>
                <w:sz w:val="18"/>
              </w:rPr>
            </w:pPr>
          </w:p>
          <w:p w14:paraId="4375C175" w14:textId="77777777" w:rsidR="00E9699A" w:rsidRDefault="00E56532">
            <w:pPr>
              <w:pStyle w:val="TableParagraph"/>
              <w:spacing w:before="0" w:line="278" w:lineRule="auto"/>
              <w:ind w:left="374" w:right="164" w:hanging="18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Response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Rate</w:t>
            </w:r>
          </w:p>
        </w:tc>
        <w:tc>
          <w:tcPr>
            <w:tcW w:w="1070" w:type="dxa"/>
          </w:tcPr>
          <w:p w14:paraId="178B86D7" w14:textId="77777777" w:rsidR="00E9699A" w:rsidRDefault="00E56532">
            <w:pPr>
              <w:pStyle w:val="TableParagraph"/>
              <w:spacing w:before="125" w:line="276" w:lineRule="auto"/>
              <w:ind w:left="48" w:right="2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Job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Placement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Rate</w:t>
            </w:r>
          </w:p>
        </w:tc>
      </w:tr>
      <w:tr w:rsidR="0096522D" w14:paraId="63E2112C" w14:textId="77777777">
        <w:trPr>
          <w:trHeight w:val="707"/>
        </w:trPr>
        <w:tc>
          <w:tcPr>
            <w:tcW w:w="3955" w:type="dxa"/>
          </w:tcPr>
          <w:p w14:paraId="2ACCD2E0" w14:textId="03FE2BF1" w:rsidR="0096522D" w:rsidRDefault="0096522D" w:rsidP="0096522D">
            <w:pPr>
              <w:pStyle w:val="TableParagraph"/>
              <w:spacing w:before="0" w:line="280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85%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licensed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graduates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employed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RNs within 1 year of graduation</w:t>
            </w:r>
          </w:p>
        </w:tc>
        <w:tc>
          <w:tcPr>
            <w:tcW w:w="1080" w:type="dxa"/>
          </w:tcPr>
          <w:p w14:paraId="0EC2B49E" w14:textId="3C287DC0" w:rsidR="0096522D" w:rsidRDefault="0096522D" w:rsidP="0096522D">
            <w:pPr>
              <w:pStyle w:val="TableParagraph"/>
              <w:ind w:left="21" w:right="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2023-2024</w:t>
            </w:r>
          </w:p>
        </w:tc>
        <w:tc>
          <w:tcPr>
            <w:tcW w:w="1080" w:type="dxa"/>
          </w:tcPr>
          <w:p w14:paraId="5E97D1AF" w14:textId="786D140D" w:rsidR="0096522D" w:rsidRDefault="0096522D" w:rsidP="0096522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1080" w:type="dxa"/>
          </w:tcPr>
          <w:p w14:paraId="015420F0" w14:textId="0BA726BE" w:rsidR="0096522D" w:rsidRDefault="0096522D" w:rsidP="0096522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84</w:t>
            </w:r>
          </w:p>
        </w:tc>
        <w:tc>
          <w:tcPr>
            <w:tcW w:w="1094" w:type="dxa"/>
          </w:tcPr>
          <w:p w14:paraId="13803C0E" w14:textId="26860FC8" w:rsidR="0096522D" w:rsidRDefault="0096522D" w:rsidP="0096522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97%</w:t>
            </w:r>
          </w:p>
        </w:tc>
        <w:tc>
          <w:tcPr>
            <w:tcW w:w="1070" w:type="dxa"/>
          </w:tcPr>
          <w:p w14:paraId="398CA6A6" w14:textId="695D56DB" w:rsidR="0096522D" w:rsidRPr="00D6191A" w:rsidRDefault="0096522D" w:rsidP="0096522D">
            <w:pPr>
              <w:pStyle w:val="TableParagraph"/>
              <w:spacing w:before="0"/>
              <w:ind w:left="0" w:right="29"/>
              <w:rPr>
                <w:spacing w:val="-5"/>
                <w:sz w:val="18"/>
              </w:rPr>
            </w:pPr>
            <w:r w:rsidRPr="00D6191A">
              <w:rPr>
                <w:spacing w:val="-5"/>
                <w:sz w:val="18"/>
              </w:rPr>
              <w:t>100%</w:t>
            </w:r>
          </w:p>
        </w:tc>
      </w:tr>
      <w:tr w:rsidR="00483505" w14:paraId="094B497C" w14:textId="77777777">
        <w:trPr>
          <w:trHeight w:val="707"/>
        </w:trPr>
        <w:tc>
          <w:tcPr>
            <w:tcW w:w="3955" w:type="dxa"/>
          </w:tcPr>
          <w:p w14:paraId="3D694ED4" w14:textId="6BD9BA25" w:rsidR="00483505" w:rsidRDefault="0041144D">
            <w:pPr>
              <w:pStyle w:val="TableParagraph"/>
              <w:spacing w:before="0" w:line="280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90</w:t>
            </w:r>
            <w:r w:rsidR="00D6191A">
              <w:rPr>
                <w:sz w:val="18"/>
              </w:rPr>
              <w:t>%</w:t>
            </w:r>
            <w:r w:rsidR="00D6191A">
              <w:rPr>
                <w:spacing w:val="-4"/>
                <w:sz w:val="18"/>
              </w:rPr>
              <w:t xml:space="preserve"> </w:t>
            </w:r>
            <w:r w:rsidR="00D6191A">
              <w:rPr>
                <w:sz w:val="18"/>
              </w:rPr>
              <w:t>of</w:t>
            </w:r>
            <w:r w:rsidR="00D6191A">
              <w:rPr>
                <w:spacing w:val="-5"/>
                <w:sz w:val="18"/>
              </w:rPr>
              <w:t xml:space="preserve"> </w:t>
            </w:r>
            <w:r w:rsidR="00D6191A">
              <w:rPr>
                <w:sz w:val="18"/>
              </w:rPr>
              <w:t>licensed</w:t>
            </w:r>
            <w:r w:rsidR="00D6191A">
              <w:rPr>
                <w:spacing w:val="-6"/>
                <w:sz w:val="18"/>
              </w:rPr>
              <w:t xml:space="preserve"> </w:t>
            </w:r>
            <w:r w:rsidR="00D6191A">
              <w:rPr>
                <w:sz w:val="18"/>
              </w:rPr>
              <w:t>graduates</w:t>
            </w:r>
            <w:r w:rsidR="00D6191A">
              <w:rPr>
                <w:spacing w:val="-6"/>
                <w:sz w:val="18"/>
              </w:rPr>
              <w:t xml:space="preserve"> </w:t>
            </w:r>
            <w:r w:rsidR="00D6191A">
              <w:rPr>
                <w:sz w:val="18"/>
              </w:rPr>
              <w:t>will</w:t>
            </w:r>
            <w:r w:rsidR="00D6191A">
              <w:rPr>
                <w:spacing w:val="-6"/>
                <w:sz w:val="18"/>
              </w:rPr>
              <w:t xml:space="preserve"> </w:t>
            </w:r>
            <w:r w:rsidR="00D6191A">
              <w:rPr>
                <w:sz w:val="18"/>
              </w:rPr>
              <w:t>be</w:t>
            </w:r>
            <w:r w:rsidR="00D6191A">
              <w:rPr>
                <w:spacing w:val="-4"/>
                <w:sz w:val="18"/>
              </w:rPr>
              <w:t xml:space="preserve"> </w:t>
            </w:r>
            <w:r w:rsidR="00D6191A">
              <w:rPr>
                <w:sz w:val="18"/>
              </w:rPr>
              <w:t>employed</w:t>
            </w:r>
            <w:r w:rsidR="00D6191A">
              <w:rPr>
                <w:spacing w:val="-6"/>
                <w:sz w:val="18"/>
              </w:rPr>
              <w:t xml:space="preserve"> </w:t>
            </w:r>
            <w:r w:rsidR="00D6191A">
              <w:rPr>
                <w:sz w:val="18"/>
              </w:rPr>
              <w:t>as</w:t>
            </w:r>
            <w:r w:rsidR="00D6191A">
              <w:rPr>
                <w:spacing w:val="-6"/>
                <w:sz w:val="18"/>
              </w:rPr>
              <w:t xml:space="preserve"> </w:t>
            </w:r>
            <w:r w:rsidR="00D6191A">
              <w:rPr>
                <w:sz w:val="18"/>
              </w:rPr>
              <w:t>RNs within 1 year of graduation</w:t>
            </w:r>
          </w:p>
        </w:tc>
        <w:tc>
          <w:tcPr>
            <w:tcW w:w="1080" w:type="dxa"/>
          </w:tcPr>
          <w:p w14:paraId="0C01ED11" w14:textId="273DDC5C" w:rsidR="00483505" w:rsidRDefault="0096522D">
            <w:pPr>
              <w:pStyle w:val="TableParagraph"/>
              <w:ind w:left="21" w:right="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2024-2025</w:t>
            </w:r>
          </w:p>
        </w:tc>
        <w:tc>
          <w:tcPr>
            <w:tcW w:w="1080" w:type="dxa"/>
          </w:tcPr>
          <w:p w14:paraId="40F054AE" w14:textId="019E1F63" w:rsidR="00483505" w:rsidRDefault="0096522D" w:rsidP="00D6191A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93</w:t>
            </w:r>
          </w:p>
        </w:tc>
        <w:tc>
          <w:tcPr>
            <w:tcW w:w="1080" w:type="dxa"/>
          </w:tcPr>
          <w:p w14:paraId="5EED7731" w14:textId="2B05902C" w:rsidR="00483505" w:rsidRDefault="0096522D" w:rsidP="00D6191A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93</w:t>
            </w:r>
          </w:p>
        </w:tc>
        <w:tc>
          <w:tcPr>
            <w:tcW w:w="1094" w:type="dxa"/>
          </w:tcPr>
          <w:p w14:paraId="570286CA" w14:textId="1EEE88DD" w:rsidR="00483505" w:rsidRDefault="0096522D" w:rsidP="00D6191A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100%</w:t>
            </w:r>
          </w:p>
        </w:tc>
        <w:tc>
          <w:tcPr>
            <w:tcW w:w="1070" w:type="dxa"/>
          </w:tcPr>
          <w:p w14:paraId="16F9D41E" w14:textId="2F2D73A4" w:rsidR="00483505" w:rsidRPr="00D6191A" w:rsidRDefault="0096522D" w:rsidP="00D6191A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98.92%</w:t>
            </w:r>
          </w:p>
        </w:tc>
      </w:tr>
      <w:tr w:rsidR="00CB701D" w14:paraId="6C5BCC8D" w14:textId="77777777">
        <w:trPr>
          <w:trHeight w:val="707"/>
        </w:trPr>
        <w:tc>
          <w:tcPr>
            <w:tcW w:w="3955" w:type="dxa"/>
          </w:tcPr>
          <w:p w14:paraId="279206EE" w14:textId="5150FF9C" w:rsidR="00CB701D" w:rsidRDefault="0041144D" w:rsidP="00CB701D">
            <w:pPr>
              <w:pStyle w:val="TableParagraph"/>
              <w:spacing w:before="0" w:line="280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90</w:t>
            </w:r>
            <w:r w:rsidR="00CB701D">
              <w:rPr>
                <w:sz w:val="18"/>
              </w:rPr>
              <w:t>%</w:t>
            </w:r>
            <w:r w:rsidR="00CB701D">
              <w:rPr>
                <w:spacing w:val="-4"/>
                <w:sz w:val="18"/>
              </w:rPr>
              <w:t xml:space="preserve"> </w:t>
            </w:r>
            <w:r w:rsidR="00CB701D">
              <w:rPr>
                <w:sz w:val="18"/>
              </w:rPr>
              <w:t>of</w:t>
            </w:r>
            <w:r w:rsidR="00CB701D">
              <w:rPr>
                <w:spacing w:val="-5"/>
                <w:sz w:val="18"/>
              </w:rPr>
              <w:t xml:space="preserve"> </w:t>
            </w:r>
            <w:r w:rsidR="00CB701D">
              <w:rPr>
                <w:sz w:val="18"/>
              </w:rPr>
              <w:t>licensed</w:t>
            </w:r>
            <w:r w:rsidR="00CB701D">
              <w:rPr>
                <w:spacing w:val="-6"/>
                <w:sz w:val="18"/>
              </w:rPr>
              <w:t xml:space="preserve"> </w:t>
            </w:r>
            <w:r w:rsidR="00CB701D">
              <w:rPr>
                <w:sz w:val="18"/>
              </w:rPr>
              <w:t>graduates</w:t>
            </w:r>
            <w:r w:rsidR="00CB701D">
              <w:rPr>
                <w:spacing w:val="-6"/>
                <w:sz w:val="18"/>
              </w:rPr>
              <w:t xml:space="preserve"> </w:t>
            </w:r>
            <w:r w:rsidR="00CB701D">
              <w:rPr>
                <w:sz w:val="18"/>
              </w:rPr>
              <w:t>will</w:t>
            </w:r>
            <w:r w:rsidR="00CB701D">
              <w:rPr>
                <w:spacing w:val="-6"/>
                <w:sz w:val="18"/>
              </w:rPr>
              <w:t xml:space="preserve"> </w:t>
            </w:r>
            <w:r w:rsidR="00CB701D">
              <w:rPr>
                <w:sz w:val="18"/>
              </w:rPr>
              <w:t>be</w:t>
            </w:r>
            <w:r w:rsidR="00CB701D">
              <w:rPr>
                <w:spacing w:val="-4"/>
                <w:sz w:val="18"/>
              </w:rPr>
              <w:t xml:space="preserve"> </w:t>
            </w:r>
            <w:r w:rsidR="00CB701D">
              <w:rPr>
                <w:sz w:val="18"/>
              </w:rPr>
              <w:t>employed</w:t>
            </w:r>
            <w:r w:rsidR="00CB701D">
              <w:rPr>
                <w:spacing w:val="-6"/>
                <w:sz w:val="18"/>
              </w:rPr>
              <w:t xml:space="preserve"> </w:t>
            </w:r>
            <w:r w:rsidR="00CB701D">
              <w:rPr>
                <w:sz w:val="18"/>
              </w:rPr>
              <w:t>as</w:t>
            </w:r>
            <w:r w:rsidR="00CB701D">
              <w:rPr>
                <w:spacing w:val="-6"/>
                <w:sz w:val="18"/>
              </w:rPr>
              <w:t xml:space="preserve"> </w:t>
            </w:r>
            <w:r w:rsidR="00CB701D">
              <w:rPr>
                <w:sz w:val="18"/>
              </w:rPr>
              <w:t>RNs within 1 year of graduation</w:t>
            </w:r>
          </w:p>
        </w:tc>
        <w:tc>
          <w:tcPr>
            <w:tcW w:w="1080" w:type="dxa"/>
          </w:tcPr>
          <w:p w14:paraId="2820AC62" w14:textId="43BEC71F" w:rsidR="00CB701D" w:rsidRDefault="00CB701D" w:rsidP="00CB701D">
            <w:pPr>
              <w:pStyle w:val="TableParagraph"/>
              <w:ind w:left="21" w:right="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2025-2026</w:t>
            </w:r>
          </w:p>
        </w:tc>
        <w:tc>
          <w:tcPr>
            <w:tcW w:w="1080" w:type="dxa"/>
          </w:tcPr>
          <w:p w14:paraId="0881EFDD" w14:textId="7E20A760" w:rsidR="00CB701D" w:rsidRDefault="00CB701D" w:rsidP="00CB701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77</w:t>
            </w:r>
          </w:p>
        </w:tc>
        <w:tc>
          <w:tcPr>
            <w:tcW w:w="1080" w:type="dxa"/>
          </w:tcPr>
          <w:p w14:paraId="7BDBB6F7" w14:textId="502CD10B" w:rsidR="00CB701D" w:rsidRDefault="00CB701D" w:rsidP="00CB701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1094" w:type="dxa"/>
          </w:tcPr>
          <w:p w14:paraId="37071F16" w14:textId="08F97864" w:rsidR="00CB701D" w:rsidRDefault="00CB701D" w:rsidP="00CB701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97%</w:t>
            </w:r>
          </w:p>
        </w:tc>
        <w:tc>
          <w:tcPr>
            <w:tcW w:w="1070" w:type="dxa"/>
          </w:tcPr>
          <w:p w14:paraId="2740647D" w14:textId="2393C00C" w:rsidR="00CB701D" w:rsidRDefault="00CB701D" w:rsidP="00CB701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97%</w:t>
            </w:r>
          </w:p>
        </w:tc>
      </w:tr>
    </w:tbl>
    <w:p w14:paraId="5A74E4D7" w14:textId="77777777" w:rsidR="001829DD" w:rsidRDefault="001829DD"/>
    <w:p w14:paraId="33AF6FB5" w14:textId="77777777" w:rsidR="0034136E" w:rsidRDefault="0096522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0000F88" w14:textId="77777777" w:rsidR="0034136E" w:rsidRDefault="0034136E"/>
    <w:p w14:paraId="71B5F0CC" w14:textId="77777777" w:rsidR="0034136E" w:rsidRDefault="0034136E"/>
    <w:p w14:paraId="1901A713" w14:textId="77777777" w:rsidR="0034136E" w:rsidRDefault="0034136E"/>
    <w:p w14:paraId="33E6817A" w14:textId="77777777" w:rsidR="0034136E" w:rsidRDefault="0034136E"/>
    <w:p w14:paraId="40BD9888" w14:textId="77777777" w:rsidR="0034136E" w:rsidRDefault="0034136E"/>
    <w:p w14:paraId="1BBCC107" w14:textId="77777777" w:rsidR="0034136E" w:rsidRDefault="0034136E"/>
    <w:p w14:paraId="19A76137" w14:textId="77777777" w:rsidR="0034136E" w:rsidRDefault="0034136E"/>
    <w:p w14:paraId="26D52A28" w14:textId="1D23D905" w:rsidR="0034136E" w:rsidRDefault="0034136E" w:rsidP="0034136E">
      <w:pPr>
        <w:tabs>
          <w:tab w:val="left" w:pos="3975"/>
        </w:tabs>
      </w:pPr>
      <w:r>
        <w:tab/>
      </w:r>
    </w:p>
    <w:p w14:paraId="6CF9A77F" w14:textId="77777777" w:rsidR="0034136E" w:rsidRDefault="0034136E"/>
    <w:p w14:paraId="2E30B9E4" w14:textId="77777777" w:rsidR="0034136E" w:rsidRDefault="0034136E"/>
    <w:p w14:paraId="380E194A" w14:textId="77777777" w:rsidR="0034136E" w:rsidRDefault="0034136E"/>
    <w:p w14:paraId="0F4426F3" w14:textId="77777777" w:rsidR="0034136E" w:rsidRDefault="0034136E"/>
    <w:p w14:paraId="6B7D8CB1" w14:textId="77777777" w:rsidR="0034136E" w:rsidRDefault="0034136E"/>
    <w:p w14:paraId="5BB71594" w14:textId="77777777" w:rsidR="0034136E" w:rsidRDefault="0034136E"/>
    <w:p w14:paraId="03CEA0F9" w14:textId="77777777" w:rsidR="0034136E" w:rsidRDefault="0034136E"/>
    <w:p w14:paraId="534BAC6F" w14:textId="77777777" w:rsidR="0034136E" w:rsidRDefault="0034136E"/>
    <w:p w14:paraId="6E634BBF" w14:textId="77777777" w:rsidR="0034136E" w:rsidRDefault="0034136E"/>
    <w:p w14:paraId="128522D2" w14:textId="77777777" w:rsidR="0034136E" w:rsidRDefault="0034136E"/>
    <w:p w14:paraId="3BE5FA1E" w14:textId="77777777" w:rsidR="0034136E" w:rsidRDefault="0034136E"/>
    <w:p w14:paraId="5808C498" w14:textId="77777777" w:rsidR="0034136E" w:rsidRDefault="0034136E"/>
    <w:p w14:paraId="15347550" w14:textId="77777777" w:rsidR="0034136E" w:rsidRDefault="0034136E" w:rsidP="0034136E">
      <w:pPr>
        <w:jc w:val="right"/>
      </w:pPr>
    </w:p>
    <w:p w14:paraId="483D7324" w14:textId="77777777" w:rsidR="0034136E" w:rsidRDefault="0034136E" w:rsidP="0034136E">
      <w:pPr>
        <w:jc w:val="right"/>
      </w:pPr>
    </w:p>
    <w:p w14:paraId="0A9DA95D" w14:textId="77777777" w:rsidR="0034136E" w:rsidRDefault="0034136E" w:rsidP="0034136E">
      <w:pPr>
        <w:jc w:val="right"/>
      </w:pPr>
    </w:p>
    <w:p w14:paraId="3B483B38" w14:textId="77777777" w:rsidR="0034136E" w:rsidRDefault="0034136E" w:rsidP="0034136E">
      <w:pPr>
        <w:jc w:val="right"/>
      </w:pPr>
    </w:p>
    <w:p w14:paraId="7B730AB2" w14:textId="77777777" w:rsidR="0034136E" w:rsidRDefault="0034136E" w:rsidP="0034136E">
      <w:pPr>
        <w:jc w:val="right"/>
      </w:pPr>
    </w:p>
    <w:p w14:paraId="2A5394BF" w14:textId="77777777" w:rsidR="0034136E" w:rsidRDefault="0034136E" w:rsidP="0034136E">
      <w:pPr>
        <w:jc w:val="right"/>
      </w:pPr>
    </w:p>
    <w:p w14:paraId="7B30E08F" w14:textId="77777777" w:rsidR="0034136E" w:rsidRDefault="0034136E" w:rsidP="0034136E">
      <w:pPr>
        <w:jc w:val="right"/>
      </w:pPr>
    </w:p>
    <w:p w14:paraId="0FEFB351" w14:textId="637E3129" w:rsidR="0096522D" w:rsidRDefault="0096522D" w:rsidP="0034136E">
      <w:pPr>
        <w:jc w:val="right"/>
      </w:pPr>
      <w:r w:rsidRPr="0096522D">
        <w:rPr>
          <w:sz w:val="16"/>
          <w:szCs w:val="16"/>
        </w:rPr>
        <w:t xml:space="preserve">Updated </w:t>
      </w:r>
      <w:r w:rsidR="0041144D">
        <w:rPr>
          <w:sz w:val="16"/>
          <w:szCs w:val="16"/>
        </w:rPr>
        <w:t>10</w:t>
      </w:r>
      <w:r w:rsidR="00CB701D">
        <w:rPr>
          <w:sz w:val="16"/>
          <w:szCs w:val="16"/>
        </w:rPr>
        <w:t>.</w:t>
      </w:r>
      <w:r w:rsidR="0041144D">
        <w:rPr>
          <w:sz w:val="16"/>
          <w:szCs w:val="16"/>
        </w:rPr>
        <w:t>16</w:t>
      </w:r>
      <w:r w:rsidR="002E24B5">
        <w:rPr>
          <w:sz w:val="16"/>
          <w:szCs w:val="16"/>
        </w:rPr>
        <w:t>.2026</w:t>
      </w:r>
    </w:p>
    <w:sectPr w:rsidR="0096522D">
      <w:pgSz w:w="12240" w:h="15840"/>
      <w:pgMar w:top="1820" w:right="8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00575" w14:textId="77777777" w:rsidR="00CB0886" w:rsidRDefault="00CB0886" w:rsidP="00E17F62">
      <w:r>
        <w:separator/>
      </w:r>
    </w:p>
  </w:endnote>
  <w:endnote w:type="continuationSeparator" w:id="0">
    <w:p w14:paraId="441C69A9" w14:textId="77777777" w:rsidR="00CB0886" w:rsidRDefault="00CB0886" w:rsidP="00E17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A4832" w14:textId="77777777" w:rsidR="00CB0886" w:rsidRDefault="00CB0886" w:rsidP="00E17F62">
      <w:r>
        <w:separator/>
      </w:r>
    </w:p>
  </w:footnote>
  <w:footnote w:type="continuationSeparator" w:id="0">
    <w:p w14:paraId="66742E5A" w14:textId="77777777" w:rsidR="00CB0886" w:rsidRDefault="00CB0886" w:rsidP="00E17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D2A75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EDAB0F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32EEFC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15E168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3BC2B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5689D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FAB19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2E7F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54A3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696A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8591164">
    <w:abstractNumId w:val="9"/>
  </w:num>
  <w:num w:numId="2" w16cid:durableId="167991450">
    <w:abstractNumId w:val="7"/>
  </w:num>
  <w:num w:numId="3" w16cid:durableId="2036341040">
    <w:abstractNumId w:val="6"/>
  </w:num>
  <w:num w:numId="4" w16cid:durableId="1334528328">
    <w:abstractNumId w:val="5"/>
  </w:num>
  <w:num w:numId="5" w16cid:durableId="1604411528">
    <w:abstractNumId w:val="4"/>
  </w:num>
  <w:num w:numId="6" w16cid:durableId="45880922">
    <w:abstractNumId w:val="8"/>
  </w:num>
  <w:num w:numId="7" w16cid:durableId="1653097151">
    <w:abstractNumId w:val="3"/>
  </w:num>
  <w:num w:numId="8" w16cid:durableId="1497526399">
    <w:abstractNumId w:val="2"/>
  </w:num>
  <w:num w:numId="9" w16cid:durableId="570039966">
    <w:abstractNumId w:val="1"/>
  </w:num>
  <w:num w:numId="10" w16cid:durableId="542987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99A"/>
    <w:rsid w:val="00083EEF"/>
    <w:rsid w:val="000843BE"/>
    <w:rsid w:val="0008652F"/>
    <w:rsid w:val="000C4161"/>
    <w:rsid w:val="001829DD"/>
    <w:rsid w:val="00241CC5"/>
    <w:rsid w:val="002C6565"/>
    <w:rsid w:val="002D4D31"/>
    <w:rsid w:val="002E24B5"/>
    <w:rsid w:val="003046DB"/>
    <w:rsid w:val="0034136E"/>
    <w:rsid w:val="0038728C"/>
    <w:rsid w:val="0041144D"/>
    <w:rsid w:val="00483505"/>
    <w:rsid w:val="00487C1B"/>
    <w:rsid w:val="004A5E3A"/>
    <w:rsid w:val="005569C0"/>
    <w:rsid w:val="00610AF9"/>
    <w:rsid w:val="006613DF"/>
    <w:rsid w:val="006F29BB"/>
    <w:rsid w:val="0096522D"/>
    <w:rsid w:val="00C52BD2"/>
    <w:rsid w:val="00CB0886"/>
    <w:rsid w:val="00CB701D"/>
    <w:rsid w:val="00D6191A"/>
    <w:rsid w:val="00DB0FC4"/>
    <w:rsid w:val="00E17F62"/>
    <w:rsid w:val="00E56532"/>
    <w:rsid w:val="00E9699A"/>
    <w:rsid w:val="00F5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A34571"/>
  <w15:docId w15:val="{EBCEF9C1-6713-4D3F-9BEF-E2559B32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7F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F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F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F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F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F6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F6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F6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F6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8"/>
      <w:ind w:left="19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F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F62"/>
    <w:rPr>
      <w:rFonts w:ascii="Segoe UI" w:eastAsia="Calibr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17F62"/>
  </w:style>
  <w:style w:type="paragraph" w:styleId="BlockText">
    <w:name w:val="Block Text"/>
    <w:basedOn w:val="Normal"/>
    <w:uiPriority w:val="99"/>
    <w:semiHidden/>
    <w:unhideWhenUsed/>
    <w:rsid w:val="00E17F6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17F6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17F62"/>
    <w:rPr>
      <w:rFonts w:ascii="Calibri" w:eastAsia="Calibri" w:hAnsi="Calibri" w:cs="Calibri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17F6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17F62"/>
    <w:rPr>
      <w:rFonts w:ascii="Calibri" w:eastAsia="Calibri" w:hAnsi="Calibri" w:cs="Calibri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17F62"/>
    <w:pPr>
      <w:ind w:firstLine="360"/>
    </w:pPr>
    <w:rPr>
      <w:rFonts w:ascii="Calibri" w:eastAsia="Calibri" w:hAnsi="Calibri" w:cs="Calibri"/>
      <w:b w:val="0"/>
      <w:bCs w:val="0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E17F62"/>
    <w:rPr>
      <w:rFonts w:ascii="Arial" w:eastAsia="Arial" w:hAnsi="Arial" w:cs="Arial"/>
      <w:b/>
      <w:bCs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17F62"/>
    <w:rPr>
      <w:rFonts w:ascii="Calibri" w:eastAsia="Calibri" w:hAnsi="Calibri" w:cs="Calibri"/>
      <w:b w:val="0"/>
      <w:bCs w:val="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17F6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17F62"/>
    <w:rPr>
      <w:rFonts w:ascii="Calibri" w:eastAsia="Calibri" w:hAnsi="Calibri" w:cs="Calibr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17F6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17F62"/>
    <w:rPr>
      <w:rFonts w:ascii="Calibri" w:eastAsia="Calibri" w:hAnsi="Calibri" w:cs="Calibr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17F6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17F62"/>
    <w:rPr>
      <w:rFonts w:ascii="Calibri" w:eastAsia="Calibri" w:hAnsi="Calibri" w:cs="Calibri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17F6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17F62"/>
    <w:rPr>
      <w:rFonts w:ascii="Calibri" w:eastAsia="Calibri" w:hAnsi="Calibri" w:cs="Calibri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17F62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E17F62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17F62"/>
    <w:rPr>
      <w:rFonts w:ascii="Calibri" w:eastAsia="Calibri" w:hAnsi="Calibri" w:cs="Calibri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F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F6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F62"/>
    <w:rPr>
      <w:rFonts w:ascii="Calibri" w:eastAsia="Calibri" w:hAnsi="Calibri" w:cs="Calibri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17F62"/>
  </w:style>
  <w:style w:type="character" w:customStyle="1" w:styleId="DateChar">
    <w:name w:val="Date Char"/>
    <w:basedOn w:val="DefaultParagraphFont"/>
    <w:link w:val="Date"/>
    <w:uiPriority w:val="99"/>
    <w:semiHidden/>
    <w:rsid w:val="00E17F62"/>
    <w:rPr>
      <w:rFonts w:ascii="Calibri" w:eastAsia="Calibri" w:hAnsi="Calibri" w:cs="Calibr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17F6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17F62"/>
    <w:rPr>
      <w:rFonts w:ascii="Segoe UI" w:eastAsia="Calibr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17F6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17F62"/>
    <w:rPr>
      <w:rFonts w:ascii="Calibri" w:eastAsia="Calibri" w:hAnsi="Calibri" w:cs="Calibr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7F6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7F62"/>
    <w:rPr>
      <w:rFonts w:ascii="Calibri" w:eastAsia="Calibri" w:hAnsi="Calibri" w:cs="Calibr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17F6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17F62"/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17F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F62"/>
    <w:rPr>
      <w:rFonts w:ascii="Calibri" w:eastAsia="Calibri" w:hAnsi="Calibri" w:cs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17F6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7F62"/>
    <w:rPr>
      <w:rFonts w:ascii="Calibri" w:eastAsia="Calibri" w:hAnsi="Calibri" w:cs="Calibr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17F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7F62"/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E17F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F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F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F6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F6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F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F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F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F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17F6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17F62"/>
    <w:rPr>
      <w:rFonts w:ascii="Calibri" w:eastAsia="Calibri" w:hAnsi="Calibri" w:cs="Calibri"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17F6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17F62"/>
    <w:rPr>
      <w:rFonts w:ascii="Consolas" w:eastAsia="Calibri" w:hAnsi="Consolas" w:cs="Calibri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17F62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17F62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17F62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17F62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17F62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17F62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17F62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17F62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17F62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17F6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F6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F62"/>
    <w:rPr>
      <w:rFonts w:ascii="Calibri" w:eastAsia="Calibri" w:hAnsi="Calibri" w:cs="Calibri"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E17F6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E17F6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E17F6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E17F6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E17F6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E17F6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17F6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17F6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17F6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17F6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17F6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17F6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17F6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17F6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17F6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E17F6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17F6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17F6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17F6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17F62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E17F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Calibri" w:hAnsi="Consolas" w:cs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17F62"/>
    <w:rPr>
      <w:rFonts w:ascii="Consolas" w:eastAsia="Calibri" w:hAnsi="Consolas" w:cs="Calibri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17F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17F6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E17F62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E17F6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17F6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17F6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17F62"/>
    <w:rPr>
      <w:rFonts w:ascii="Calibri" w:eastAsia="Calibri" w:hAnsi="Calibri" w:cs="Calibri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17F6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17F62"/>
    <w:rPr>
      <w:rFonts w:ascii="Consolas" w:eastAsia="Calibri" w:hAnsi="Consolas" w:cs="Calibri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17F6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F62"/>
    <w:rPr>
      <w:rFonts w:ascii="Calibri" w:eastAsia="Calibri" w:hAnsi="Calibri" w:cs="Calibri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17F6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17F62"/>
    <w:rPr>
      <w:rFonts w:ascii="Calibri" w:eastAsia="Calibri" w:hAnsi="Calibri" w:cs="Calibri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17F62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17F62"/>
    <w:rPr>
      <w:rFonts w:ascii="Calibri" w:eastAsia="Calibri" w:hAnsi="Calibri" w:cs="Calibri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F6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17F62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17F6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17F62"/>
  </w:style>
  <w:style w:type="paragraph" w:styleId="Title">
    <w:name w:val="Title"/>
    <w:basedOn w:val="Normal"/>
    <w:next w:val="Normal"/>
    <w:link w:val="TitleChar"/>
    <w:uiPriority w:val="10"/>
    <w:qFormat/>
    <w:rsid w:val="00E17F6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E17F6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17F6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17F6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17F6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17F6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17F6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17F6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17F6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17F6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17F6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17F6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College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College</dc:creator>
  <cp:keywords/>
  <dc:description/>
  <cp:lastModifiedBy>STERNADEL, Tisha</cp:lastModifiedBy>
  <cp:revision>4</cp:revision>
  <cp:lastPrinted>2026-10-16T21:39:00Z</cp:lastPrinted>
  <dcterms:created xsi:type="dcterms:W3CDTF">2026-10-19T01:57:00Z</dcterms:created>
  <dcterms:modified xsi:type="dcterms:W3CDTF">2026-10-21T13:11:00Z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2025-03-11T00:00:00Z</vt:filetime>
  </property>
  <property fmtid="{D5CDD505-2E9C-101B-9397-08002B2CF9AE}" pid="5" name="Producer">
    <vt:lpwstr>Adobe PDF Library 23.1.175</vt:lpwstr>
  </property>
  <property fmtid="{D5CDD505-2E9C-101B-9397-08002B2CF9AE}" pid="6" name="SourceModified">
    <vt:lpwstr>D:20230502161707</vt:lpwstr>
  </property>
  <property fmtid="{D5CDD505-2E9C-101B-9397-08002B2CF9AE}" pid="7" name="GrammarlyDocumentId">
    <vt:lpwstr>fdba2adc-3f13-43dd-b0c1-a2a2252fe3f1</vt:lpwstr>
  </property>
  <property fmtid="{D5CDD505-2E9C-101B-9397-08002B2CF9AE}" pid="8" name="MSIP_Label_dd93e2e6-5163-4dc9-9925-40179249330e_Enabled">
    <vt:lpwstr>true</vt:lpwstr>
  </property>
  <property fmtid="{D5CDD505-2E9C-101B-9397-08002B2CF9AE}" pid="9" name="MSIP_Label_dd93e2e6-5163-4dc9-9925-40179249330e_SetDate">
    <vt:lpwstr>2026-05-19T17:24:09Z</vt:lpwstr>
  </property>
  <property fmtid="{D5CDD505-2E9C-101B-9397-08002B2CF9AE}" pid="10" name="MSIP_Label_dd93e2e6-5163-4dc9-9925-40179249330e_Method">
    <vt:lpwstr>Standard</vt:lpwstr>
  </property>
  <property fmtid="{D5CDD505-2E9C-101B-9397-08002B2CF9AE}" pid="11" name="MSIP_Label_dd93e2e6-5163-4dc9-9925-40179249330e_Name">
    <vt:lpwstr>defa4170-0d19-0005-0004-bc88714345d2</vt:lpwstr>
  </property>
  <property fmtid="{D5CDD505-2E9C-101B-9397-08002B2CF9AE}" pid="12" name="MSIP_Label_dd93e2e6-5163-4dc9-9925-40179249330e_SiteId">
    <vt:lpwstr>9f7000b0-cb48-4a38-ba59-13eb9ab73890</vt:lpwstr>
  </property>
  <property fmtid="{D5CDD505-2E9C-101B-9397-08002B2CF9AE}" pid="13" name="MSIP_Label_dd93e2e6-5163-4dc9-9925-40179249330e_ActionId">
    <vt:lpwstr>128be1e8-fa90-4649-947f-03db55a7a0c0</vt:lpwstr>
  </property>
  <property fmtid="{D5CDD505-2E9C-101B-9397-08002B2CF9AE}" pid="14" name="MSIP_Label_dd93e2e6-5163-4dc9-9925-40179249330e_ContentBits">
    <vt:lpwstr>0</vt:lpwstr>
  </property>
  <property fmtid="{D5CDD505-2E9C-101B-9397-08002B2CF9AE}" pid="15" name="MSIP_Label_dd93e2e6-5163-4dc9-9925-40179249330e_Tag">
    <vt:lpwstr>10, 3, 0, 1</vt:lpwstr>
  </property>
</Properties>
</file>